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4DAA9ED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100</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ED16F1">
        <w:rPr>
          <w:rFonts w:ascii="Arial" w:hAnsi="Arial" w:cs="Arial"/>
          <w:b/>
          <w:sz w:val="24"/>
          <w:szCs w:val="24"/>
          <w:lang w:eastAsia="ja-JP"/>
        </w:rPr>
        <w:t>1133</w:t>
      </w:r>
    </w:p>
    <w:p w14:paraId="74D3B354" w14:textId="45FCC528" w:rsidR="00F86A73" w:rsidRPr="004B566C" w:rsidRDefault="00DB37C0" w:rsidP="004B566C">
      <w:pPr>
        <w:tabs>
          <w:tab w:val="left" w:pos="567"/>
        </w:tabs>
        <w:rPr>
          <w:rFonts w:ascii="Arial" w:hAnsi="Arial" w:cs="Arial"/>
          <w:b/>
          <w:sz w:val="24"/>
        </w:rPr>
      </w:pPr>
      <w:r>
        <w:rPr>
          <w:rFonts w:ascii="Arial" w:hAnsi="Arial" w:cs="Arial"/>
          <w:b/>
          <w:sz w:val="24"/>
        </w:rPr>
        <w:t>Taipei</w:t>
      </w:r>
      <w:r w:rsidR="00665963" w:rsidRPr="00665963">
        <w:rPr>
          <w:rFonts w:ascii="Arial" w:hAnsi="Arial" w:cs="Arial"/>
          <w:b/>
          <w:sz w:val="24"/>
        </w:rPr>
        <w:t xml:space="preserve">, </w:t>
      </w:r>
      <w:r>
        <w:rPr>
          <w:rFonts w:ascii="Arial" w:hAnsi="Arial" w:cs="Arial"/>
          <w:b/>
          <w:sz w:val="24"/>
        </w:rPr>
        <w:t>June</w:t>
      </w:r>
      <w:r w:rsidR="00665963" w:rsidRPr="00665963">
        <w:rPr>
          <w:rFonts w:ascii="Arial" w:hAnsi="Arial" w:cs="Arial"/>
          <w:b/>
          <w:sz w:val="24"/>
        </w:rPr>
        <w:t xml:space="preserve"> </w:t>
      </w:r>
      <w:r>
        <w:rPr>
          <w:rFonts w:ascii="Arial" w:hAnsi="Arial" w:cs="Arial"/>
          <w:b/>
          <w:sz w:val="24"/>
        </w:rPr>
        <w:t>12</w:t>
      </w:r>
      <w:r w:rsidR="00665963" w:rsidRPr="00665963">
        <w:rPr>
          <w:rFonts w:ascii="Arial" w:hAnsi="Arial" w:cs="Arial"/>
          <w:b/>
          <w:sz w:val="24"/>
        </w:rPr>
        <w:t>-</w:t>
      </w:r>
      <w:r>
        <w:rPr>
          <w:rFonts w:ascii="Arial" w:hAnsi="Arial" w:cs="Arial"/>
          <w:b/>
          <w:sz w:val="24"/>
        </w:rPr>
        <w:t>14</w:t>
      </w:r>
      <w:r w:rsidR="00665963" w:rsidRPr="00665963">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ECDBAD5" w:rsidR="00D45B2F" w:rsidRPr="00C3055B"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95446" w:rsidRPr="00C3055B">
        <w:rPr>
          <w:rFonts w:ascii="Arial" w:hAnsi="Arial" w:cs="Arial"/>
          <w:lang w:eastAsia="ja-JP"/>
        </w:rPr>
        <w:t>9.4.3.5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3055B" w:rsidRPr="00C3055B" w14:paraId="5B66F53A" w14:textId="77777777" w:rsidTr="00871653">
        <w:tc>
          <w:tcPr>
            <w:tcW w:w="2436" w:type="dxa"/>
            <w:shd w:val="clear" w:color="auto" w:fill="auto"/>
          </w:tcPr>
          <w:p w14:paraId="0E6C965F" w14:textId="77777777" w:rsidR="00593315" w:rsidRPr="00C3055B" w:rsidRDefault="00C21339" w:rsidP="001A248F">
            <w:pPr>
              <w:tabs>
                <w:tab w:val="left" w:pos="567"/>
              </w:tabs>
              <w:spacing w:after="0"/>
              <w:rPr>
                <w:rFonts w:ascii="Arial" w:hAnsi="Arial" w:cs="Arial"/>
                <w:b/>
              </w:rPr>
            </w:pPr>
            <w:r w:rsidRPr="00C3055B">
              <w:rPr>
                <w:rFonts w:ascii="Arial" w:hAnsi="Arial" w:cs="Arial"/>
                <w:b/>
              </w:rPr>
              <w:t xml:space="preserve">WI / SI </w:t>
            </w:r>
            <w:r w:rsidR="00593315" w:rsidRPr="00C3055B">
              <w:rPr>
                <w:rFonts w:ascii="Arial" w:hAnsi="Arial" w:cs="Arial"/>
                <w:b/>
              </w:rPr>
              <w:t>Name</w:t>
            </w:r>
          </w:p>
        </w:tc>
        <w:tc>
          <w:tcPr>
            <w:tcW w:w="7650" w:type="dxa"/>
            <w:gridSpan w:val="5"/>
          </w:tcPr>
          <w:p w14:paraId="76D16D9C" w14:textId="24D616D1" w:rsidR="00593315" w:rsidRPr="00C3055B" w:rsidRDefault="003527A5" w:rsidP="001A248F">
            <w:pPr>
              <w:tabs>
                <w:tab w:val="left" w:pos="567"/>
              </w:tabs>
              <w:spacing w:after="0"/>
              <w:rPr>
                <w:rFonts w:ascii="Arial" w:hAnsi="Arial" w:cs="Arial"/>
              </w:rPr>
            </w:pPr>
            <w:r w:rsidRPr="003527A5">
              <w:rPr>
                <w:rFonts w:ascii="Arial" w:hAnsi="Arial" w:cs="Arial"/>
              </w:rPr>
              <w:t>Rel-18 Single SUL band combinations for SA NR supplementary uplink (SUL), NSA NR SUL, NSA NR SUL with UL sharing from the UE perspective (ULSUP)</w:t>
            </w:r>
          </w:p>
        </w:tc>
      </w:tr>
      <w:tr w:rsidR="00C3055B" w:rsidRPr="00C3055B" w14:paraId="3B7BA5CF" w14:textId="77777777" w:rsidTr="00871653">
        <w:tc>
          <w:tcPr>
            <w:tcW w:w="2436" w:type="dxa"/>
            <w:shd w:val="clear" w:color="auto" w:fill="auto"/>
          </w:tcPr>
          <w:p w14:paraId="17DAA025" w14:textId="77777777" w:rsidR="00871653" w:rsidRPr="00C3055B" w:rsidRDefault="00871653" w:rsidP="001A248F">
            <w:pPr>
              <w:tabs>
                <w:tab w:val="left" w:pos="567"/>
              </w:tabs>
              <w:spacing w:after="0"/>
              <w:rPr>
                <w:rFonts w:ascii="Arial" w:hAnsi="Arial" w:cs="Arial"/>
                <w:bCs/>
              </w:rPr>
            </w:pPr>
            <w:r w:rsidRPr="00C3055B">
              <w:rPr>
                <w:rFonts w:ascii="Arial" w:hAnsi="Arial" w:cs="Arial"/>
                <w:bCs/>
              </w:rPr>
              <w:t>included in this status report</w:t>
            </w:r>
          </w:p>
        </w:tc>
        <w:tc>
          <w:tcPr>
            <w:tcW w:w="1846" w:type="dxa"/>
          </w:tcPr>
          <w:p w14:paraId="393E5866" w14:textId="77777777" w:rsidR="00871653" w:rsidRPr="00C3055B" w:rsidRDefault="00871653" w:rsidP="001A248F">
            <w:pPr>
              <w:tabs>
                <w:tab w:val="left" w:pos="567"/>
              </w:tabs>
              <w:spacing w:after="0"/>
              <w:rPr>
                <w:rFonts w:ascii="Arial" w:hAnsi="Arial" w:cs="Arial"/>
                <w:lang w:eastAsia="ja-JP"/>
              </w:rPr>
            </w:pPr>
            <w:r w:rsidRPr="00C3055B">
              <w:rPr>
                <w:rFonts w:ascii="Arial" w:hAnsi="Arial" w:cs="Arial"/>
              </w:rPr>
              <w:t>Study Item:</w:t>
            </w:r>
            <w:r w:rsidRPr="00C3055B">
              <w:rPr>
                <w:rFonts w:ascii="Arial" w:hAnsi="Arial" w:cs="Arial" w:hint="eastAsia"/>
                <w:lang w:eastAsia="ja-JP"/>
              </w:rPr>
              <w:t xml:space="preserve"> </w:t>
            </w:r>
          </w:p>
          <w:p w14:paraId="27D21A4C" w14:textId="06EC3BC5" w:rsidR="00871653" w:rsidRPr="00C3055B" w:rsidRDefault="00871653" w:rsidP="001A248F">
            <w:pPr>
              <w:tabs>
                <w:tab w:val="left" w:pos="567"/>
              </w:tabs>
              <w:spacing w:after="0"/>
              <w:rPr>
                <w:rFonts w:ascii="Arial" w:hAnsi="Arial" w:cs="Arial"/>
              </w:rPr>
            </w:pPr>
            <w:r w:rsidRPr="00C3055B">
              <w:rPr>
                <w:rFonts w:ascii="Arial" w:hAnsi="Arial" w:cs="Arial"/>
                <w:lang w:eastAsia="ja-JP"/>
              </w:rPr>
              <w:t>No</w:t>
            </w:r>
          </w:p>
        </w:tc>
        <w:tc>
          <w:tcPr>
            <w:tcW w:w="1842" w:type="dxa"/>
          </w:tcPr>
          <w:p w14:paraId="424795E6" w14:textId="77777777" w:rsidR="00871653" w:rsidRPr="00C3055B" w:rsidRDefault="00871653" w:rsidP="001A248F">
            <w:pPr>
              <w:tabs>
                <w:tab w:val="left" w:pos="567"/>
              </w:tabs>
              <w:spacing w:after="0"/>
              <w:rPr>
                <w:rFonts w:ascii="Arial" w:hAnsi="Arial" w:cs="Arial"/>
                <w:lang w:eastAsia="ja-JP"/>
              </w:rPr>
            </w:pPr>
            <w:r w:rsidRPr="00C3055B">
              <w:rPr>
                <w:rFonts w:ascii="Arial" w:hAnsi="Arial" w:cs="Arial"/>
              </w:rPr>
              <w:t>Core part:</w:t>
            </w:r>
            <w:r w:rsidRPr="00C3055B">
              <w:rPr>
                <w:rFonts w:ascii="Arial" w:hAnsi="Arial" w:cs="Arial"/>
                <w:lang w:eastAsia="ja-JP"/>
              </w:rPr>
              <w:t xml:space="preserve"> </w:t>
            </w:r>
          </w:p>
          <w:p w14:paraId="4F4E6C8C" w14:textId="1581CB13" w:rsidR="00871653" w:rsidRPr="00C3055B" w:rsidRDefault="00871653" w:rsidP="00995446">
            <w:pPr>
              <w:tabs>
                <w:tab w:val="left" w:pos="567"/>
              </w:tabs>
              <w:spacing w:after="0"/>
              <w:rPr>
                <w:rFonts w:ascii="Arial" w:hAnsi="Arial" w:cs="Arial"/>
                <w:lang w:eastAsia="ja-JP"/>
              </w:rPr>
            </w:pPr>
            <w:r w:rsidRPr="00C3055B">
              <w:rPr>
                <w:rFonts w:ascii="Arial" w:hAnsi="Arial" w:cs="Arial" w:hint="eastAsia"/>
                <w:lang w:eastAsia="ja-JP"/>
              </w:rPr>
              <w:t>Yes</w:t>
            </w:r>
          </w:p>
        </w:tc>
        <w:tc>
          <w:tcPr>
            <w:tcW w:w="2309" w:type="dxa"/>
            <w:gridSpan w:val="2"/>
          </w:tcPr>
          <w:p w14:paraId="0EA72874" w14:textId="77777777" w:rsidR="00871653" w:rsidRPr="00C3055B" w:rsidRDefault="00871653" w:rsidP="001A248F">
            <w:pPr>
              <w:tabs>
                <w:tab w:val="left" w:pos="567"/>
              </w:tabs>
              <w:spacing w:after="0"/>
              <w:rPr>
                <w:rFonts w:ascii="Arial" w:hAnsi="Arial" w:cs="Arial"/>
              </w:rPr>
            </w:pPr>
            <w:r w:rsidRPr="00C3055B">
              <w:rPr>
                <w:rFonts w:ascii="Arial" w:hAnsi="Arial" w:cs="Arial"/>
              </w:rPr>
              <w:t>Performance part:</w:t>
            </w:r>
          </w:p>
          <w:p w14:paraId="3DC7ABB4" w14:textId="61DAECCD" w:rsidR="00871653" w:rsidRPr="00C3055B" w:rsidRDefault="00871653" w:rsidP="00995446">
            <w:pPr>
              <w:tabs>
                <w:tab w:val="left" w:pos="567"/>
              </w:tabs>
              <w:spacing w:after="0"/>
              <w:rPr>
                <w:rFonts w:ascii="Arial" w:hAnsi="Arial" w:cs="Arial"/>
                <w:lang w:eastAsia="ja-JP"/>
              </w:rPr>
            </w:pPr>
            <w:r w:rsidRPr="00C3055B">
              <w:rPr>
                <w:rFonts w:ascii="Arial" w:hAnsi="Arial" w:cs="Arial" w:hint="eastAsia"/>
                <w:lang w:eastAsia="ja-JP"/>
              </w:rPr>
              <w:t>Yes</w:t>
            </w:r>
          </w:p>
        </w:tc>
        <w:tc>
          <w:tcPr>
            <w:tcW w:w="1653" w:type="dxa"/>
          </w:tcPr>
          <w:p w14:paraId="3012EFC2" w14:textId="77777777" w:rsidR="00871653" w:rsidRPr="00C3055B" w:rsidRDefault="00871653" w:rsidP="001A248F">
            <w:pPr>
              <w:tabs>
                <w:tab w:val="left" w:pos="567"/>
              </w:tabs>
              <w:spacing w:after="0"/>
              <w:rPr>
                <w:rFonts w:ascii="Arial" w:hAnsi="Arial" w:cs="Arial"/>
              </w:rPr>
            </w:pPr>
            <w:r w:rsidRPr="00C3055B">
              <w:rPr>
                <w:rFonts w:ascii="Arial" w:hAnsi="Arial" w:cs="Arial"/>
              </w:rPr>
              <w:t>Testing part:</w:t>
            </w:r>
          </w:p>
          <w:p w14:paraId="6184B75F" w14:textId="0527DF7A" w:rsidR="00871653" w:rsidRPr="00C3055B" w:rsidRDefault="00871653" w:rsidP="0036248C">
            <w:pPr>
              <w:tabs>
                <w:tab w:val="left" w:pos="567"/>
              </w:tabs>
              <w:spacing w:after="0"/>
              <w:rPr>
                <w:rFonts w:ascii="Arial" w:hAnsi="Arial" w:cs="Arial"/>
                <w:lang w:eastAsia="ja-JP"/>
              </w:rPr>
            </w:pPr>
            <w:r w:rsidRPr="00C3055B">
              <w:rPr>
                <w:rFonts w:ascii="Arial" w:hAnsi="Arial" w:cs="Arial" w:hint="eastAsia"/>
                <w:lang w:eastAsia="ja-JP"/>
              </w:rPr>
              <w:t>No</w:t>
            </w:r>
          </w:p>
        </w:tc>
      </w:tr>
      <w:tr w:rsidR="00C3055B" w:rsidRPr="00C3055B" w14:paraId="12B4E9B7" w14:textId="77777777" w:rsidTr="00871653">
        <w:tc>
          <w:tcPr>
            <w:tcW w:w="2436" w:type="dxa"/>
          </w:tcPr>
          <w:p w14:paraId="1194B810" w14:textId="77777777" w:rsidR="0036248C" w:rsidRPr="00C3055B" w:rsidRDefault="0036248C" w:rsidP="001A248F">
            <w:pPr>
              <w:tabs>
                <w:tab w:val="left" w:pos="567"/>
              </w:tabs>
              <w:spacing w:after="0"/>
              <w:rPr>
                <w:rFonts w:ascii="Arial" w:hAnsi="Arial" w:cs="Arial"/>
                <w:b/>
              </w:rPr>
            </w:pPr>
            <w:r w:rsidRPr="00C3055B">
              <w:rPr>
                <w:rFonts w:ascii="Arial" w:hAnsi="Arial" w:cs="Arial"/>
                <w:b/>
              </w:rPr>
              <w:t>Acronym</w:t>
            </w:r>
          </w:p>
        </w:tc>
        <w:tc>
          <w:tcPr>
            <w:tcW w:w="7650" w:type="dxa"/>
            <w:gridSpan w:val="5"/>
          </w:tcPr>
          <w:p w14:paraId="11660AB1" w14:textId="35891C7A" w:rsidR="0036248C" w:rsidRPr="00C3055B" w:rsidRDefault="004D283B" w:rsidP="008836AC">
            <w:pPr>
              <w:tabs>
                <w:tab w:val="left" w:pos="567"/>
              </w:tabs>
              <w:spacing w:after="0"/>
              <w:rPr>
                <w:rFonts w:ascii="Arial" w:hAnsi="Arial" w:cs="Arial"/>
              </w:rPr>
            </w:pPr>
            <w:r w:rsidRPr="00C3055B">
              <w:rPr>
                <w:rFonts w:ascii="Arial" w:hAnsi="Arial" w:cs="Arial"/>
              </w:rPr>
              <w:t>NR_SUL_combos_R18</w:t>
            </w:r>
          </w:p>
        </w:tc>
      </w:tr>
      <w:tr w:rsidR="00C3055B" w:rsidRPr="00C3055B" w14:paraId="5DE04433" w14:textId="77777777" w:rsidTr="00871653">
        <w:tc>
          <w:tcPr>
            <w:tcW w:w="2436" w:type="dxa"/>
          </w:tcPr>
          <w:p w14:paraId="4176DAE9" w14:textId="77777777" w:rsidR="0036248C" w:rsidRPr="00C3055B" w:rsidRDefault="0036248C" w:rsidP="001A248F">
            <w:pPr>
              <w:tabs>
                <w:tab w:val="left" w:pos="567"/>
              </w:tabs>
              <w:spacing w:after="0"/>
              <w:rPr>
                <w:rFonts w:ascii="Arial" w:hAnsi="Arial" w:cs="Arial"/>
                <w:b/>
              </w:rPr>
            </w:pPr>
            <w:r w:rsidRPr="00C3055B">
              <w:rPr>
                <w:rFonts w:ascii="Arial" w:hAnsi="Arial" w:cs="Arial"/>
                <w:b/>
              </w:rPr>
              <w:t>Unique ID</w:t>
            </w:r>
          </w:p>
        </w:tc>
        <w:tc>
          <w:tcPr>
            <w:tcW w:w="7650" w:type="dxa"/>
            <w:gridSpan w:val="5"/>
          </w:tcPr>
          <w:p w14:paraId="07B8F6C9" w14:textId="693FA862" w:rsidR="0036248C" w:rsidRPr="00C3055B" w:rsidRDefault="00995446" w:rsidP="008836AC">
            <w:pPr>
              <w:tabs>
                <w:tab w:val="left" w:pos="567"/>
              </w:tabs>
              <w:spacing w:after="0"/>
              <w:rPr>
                <w:rFonts w:ascii="Arial" w:hAnsi="Arial" w:cs="Arial"/>
                <w:lang w:eastAsia="ja-JP"/>
              </w:rPr>
            </w:pPr>
            <w:r w:rsidRPr="00C3055B">
              <w:rPr>
                <w:rFonts w:ascii="Arial" w:hAnsi="Arial" w:cs="Arial"/>
                <w:lang w:eastAsia="ja-JP"/>
              </w:rPr>
              <w:t>961009</w:t>
            </w:r>
          </w:p>
        </w:tc>
      </w:tr>
      <w:tr w:rsidR="00C3055B" w:rsidRPr="00C3055B" w14:paraId="2184CB69" w14:textId="77777777" w:rsidTr="00871653">
        <w:tc>
          <w:tcPr>
            <w:tcW w:w="2436" w:type="dxa"/>
          </w:tcPr>
          <w:p w14:paraId="7FA547CB" w14:textId="77777777" w:rsidR="00B6300F" w:rsidRPr="00C3055B" w:rsidRDefault="00B6300F" w:rsidP="001A248F">
            <w:pPr>
              <w:tabs>
                <w:tab w:val="left" w:pos="567"/>
              </w:tabs>
              <w:spacing w:after="0"/>
              <w:rPr>
                <w:rFonts w:ascii="Arial" w:hAnsi="Arial" w:cs="Arial"/>
                <w:b/>
              </w:rPr>
            </w:pPr>
            <w:r w:rsidRPr="00C3055B">
              <w:rPr>
                <w:rFonts w:ascii="Arial" w:hAnsi="Arial" w:cs="Arial"/>
                <w:b/>
              </w:rPr>
              <w:t xml:space="preserve">TSG </w:t>
            </w:r>
            <w:proofErr w:type="spellStart"/>
            <w:r w:rsidRPr="00C3055B">
              <w:rPr>
                <w:rFonts w:ascii="Arial" w:hAnsi="Arial" w:cs="Arial"/>
                <w:b/>
              </w:rPr>
              <w:t>Tdoc</w:t>
            </w:r>
            <w:proofErr w:type="spellEnd"/>
            <w:r w:rsidRPr="00C3055B">
              <w:rPr>
                <w:rFonts w:ascii="Arial" w:hAnsi="Arial" w:cs="Arial"/>
                <w:b/>
              </w:rPr>
              <w:t xml:space="preserve"> of latest approved WI/SI description </w:t>
            </w:r>
            <w:r w:rsidR="00EE4CC9" w:rsidRPr="00C3055B">
              <w:rPr>
                <w:rFonts w:ascii="Arial" w:hAnsi="Arial" w:cs="Arial"/>
                <w:b/>
              </w:rPr>
              <w:t>(if any)</w:t>
            </w:r>
          </w:p>
        </w:tc>
        <w:tc>
          <w:tcPr>
            <w:tcW w:w="7650" w:type="dxa"/>
            <w:gridSpan w:val="5"/>
          </w:tcPr>
          <w:p w14:paraId="02C02CD6" w14:textId="063B225B" w:rsidR="00B6300F" w:rsidRPr="00C3055B" w:rsidRDefault="00C3055B" w:rsidP="008836AC">
            <w:pPr>
              <w:tabs>
                <w:tab w:val="left" w:pos="567"/>
              </w:tabs>
              <w:spacing w:after="0"/>
              <w:rPr>
                <w:rFonts w:ascii="Arial" w:hAnsi="Arial" w:cs="Arial"/>
                <w:lang w:eastAsia="ja-JP"/>
              </w:rPr>
            </w:pPr>
            <w:r w:rsidRPr="00C3055B">
              <w:rPr>
                <w:rFonts w:ascii="Arial" w:hAnsi="Arial" w:cs="Arial"/>
                <w:lang w:eastAsia="ja-JP"/>
              </w:rPr>
              <w:t>RP-230475</w:t>
            </w:r>
            <w:bookmarkStart w:id="0" w:name="_GoBack"/>
            <w:bookmarkEnd w:id="0"/>
          </w:p>
        </w:tc>
      </w:tr>
      <w:tr w:rsidR="00C3055B" w:rsidRPr="00C3055B" w14:paraId="0BE4E3F0" w14:textId="77777777" w:rsidTr="00871653">
        <w:tc>
          <w:tcPr>
            <w:tcW w:w="2436" w:type="dxa"/>
          </w:tcPr>
          <w:p w14:paraId="7E7C416D" w14:textId="77777777" w:rsidR="00887422" w:rsidRPr="00C3055B" w:rsidRDefault="00871653" w:rsidP="001A248F">
            <w:pPr>
              <w:tabs>
                <w:tab w:val="left" w:pos="567"/>
              </w:tabs>
              <w:spacing w:after="0"/>
              <w:rPr>
                <w:rFonts w:ascii="Arial" w:hAnsi="Arial" w:cs="Arial"/>
                <w:b/>
              </w:rPr>
            </w:pPr>
            <w:r w:rsidRPr="00C3055B">
              <w:rPr>
                <w:rFonts w:ascii="Arial" w:hAnsi="Arial" w:cs="Arial"/>
                <w:b/>
              </w:rPr>
              <w:t>Target Completion Date</w:t>
            </w:r>
          </w:p>
          <w:p w14:paraId="7FE6F1F9" w14:textId="77777777" w:rsidR="00871653" w:rsidRPr="00C3055B" w:rsidRDefault="00887422" w:rsidP="001A248F">
            <w:pPr>
              <w:tabs>
                <w:tab w:val="left" w:pos="567"/>
              </w:tabs>
              <w:spacing w:after="0"/>
              <w:rPr>
                <w:rFonts w:ascii="Arial" w:hAnsi="Arial" w:cs="Arial"/>
                <w:b/>
              </w:rPr>
            </w:pPr>
            <w:r w:rsidRPr="00C3055B">
              <w:rPr>
                <w:rFonts w:ascii="Arial" w:hAnsi="Arial" w:cs="Arial"/>
                <w:b/>
              </w:rPr>
              <w:t>(indicate if changed)</w:t>
            </w:r>
          </w:p>
        </w:tc>
        <w:tc>
          <w:tcPr>
            <w:tcW w:w="1846" w:type="dxa"/>
          </w:tcPr>
          <w:p w14:paraId="59DDD591" w14:textId="77777777" w:rsidR="00871653" w:rsidRPr="00C3055B" w:rsidRDefault="00871653" w:rsidP="008836AC">
            <w:pPr>
              <w:tabs>
                <w:tab w:val="left" w:pos="567"/>
              </w:tabs>
              <w:spacing w:after="0"/>
              <w:rPr>
                <w:rFonts w:ascii="Arial" w:hAnsi="Arial" w:cs="Arial"/>
                <w:lang w:eastAsia="ja-JP"/>
              </w:rPr>
            </w:pPr>
            <w:r w:rsidRPr="00C3055B">
              <w:rPr>
                <w:rFonts w:ascii="Arial" w:hAnsi="Arial" w:cs="Arial"/>
                <w:lang w:eastAsia="ja-JP"/>
              </w:rPr>
              <w:t xml:space="preserve">Study Item: </w:t>
            </w:r>
          </w:p>
          <w:p w14:paraId="2E56FC1C" w14:textId="4E200C00" w:rsidR="00871653" w:rsidRPr="00C3055B" w:rsidRDefault="00C3055B" w:rsidP="008836AC">
            <w:pPr>
              <w:tabs>
                <w:tab w:val="left" w:pos="567"/>
              </w:tabs>
              <w:spacing w:after="0"/>
              <w:rPr>
                <w:rFonts w:ascii="Arial" w:hAnsi="Arial" w:cs="Arial"/>
                <w:lang w:eastAsia="ja-JP"/>
              </w:rPr>
            </w:pPr>
            <w:r w:rsidRPr="00C3055B">
              <w:rPr>
                <w:rFonts w:ascii="Arial" w:hAnsi="Arial" w:cs="Arial"/>
                <w:lang w:eastAsia="ja-JP"/>
              </w:rPr>
              <w:t>N/A</w:t>
            </w:r>
          </w:p>
        </w:tc>
        <w:tc>
          <w:tcPr>
            <w:tcW w:w="1842" w:type="dxa"/>
          </w:tcPr>
          <w:p w14:paraId="5A128F3E" w14:textId="14032E56" w:rsidR="00871653" w:rsidRPr="00C3055B" w:rsidRDefault="00871653" w:rsidP="008836AC">
            <w:pPr>
              <w:tabs>
                <w:tab w:val="left" w:pos="567"/>
              </w:tabs>
              <w:spacing w:after="0"/>
              <w:rPr>
                <w:rFonts w:ascii="Arial" w:hAnsi="Arial" w:cs="Arial"/>
                <w:lang w:eastAsia="ja-JP"/>
              </w:rPr>
            </w:pPr>
            <w:r w:rsidRPr="00C3055B">
              <w:rPr>
                <w:rFonts w:ascii="Arial" w:hAnsi="Arial" w:cs="Arial"/>
                <w:lang w:eastAsia="ja-JP"/>
              </w:rPr>
              <w:t xml:space="preserve">Core part: </w:t>
            </w:r>
            <w:r w:rsidR="00C3055B" w:rsidRPr="00C3055B">
              <w:rPr>
                <w:rFonts w:ascii="Arial" w:hAnsi="Arial" w:cs="Arial"/>
                <w:color w:val="00B050"/>
                <w:lang w:eastAsia="ja-JP"/>
              </w:rPr>
              <w:t>12/2023</w:t>
            </w:r>
          </w:p>
        </w:tc>
        <w:tc>
          <w:tcPr>
            <w:tcW w:w="2268" w:type="dxa"/>
          </w:tcPr>
          <w:p w14:paraId="150E2BE5" w14:textId="7F4E86B4" w:rsidR="00871653" w:rsidRPr="00C3055B" w:rsidRDefault="00871653" w:rsidP="00207DC4">
            <w:pPr>
              <w:tabs>
                <w:tab w:val="left" w:pos="567"/>
              </w:tabs>
              <w:spacing w:after="0"/>
              <w:rPr>
                <w:rFonts w:ascii="Arial" w:hAnsi="Arial" w:cs="Arial"/>
                <w:lang w:eastAsia="ja-JP"/>
              </w:rPr>
            </w:pPr>
            <w:r w:rsidRPr="00C3055B">
              <w:rPr>
                <w:rFonts w:ascii="Arial" w:hAnsi="Arial" w:cs="Arial"/>
                <w:lang w:eastAsia="ja-JP"/>
              </w:rPr>
              <w:t xml:space="preserve">Performance part: </w:t>
            </w:r>
            <w:r w:rsidR="00C3055B" w:rsidRPr="00C3055B">
              <w:rPr>
                <w:rFonts w:ascii="Arial" w:hAnsi="Arial" w:cs="Arial"/>
                <w:color w:val="00B050"/>
                <w:lang w:eastAsia="ja-JP"/>
              </w:rPr>
              <w:t>12/2023</w:t>
            </w:r>
          </w:p>
        </w:tc>
        <w:tc>
          <w:tcPr>
            <w:tcW w:w="1694" w:type="dxa"/>
            <w:gridSpan w:val="2"/>
          </w:tcPr>
          <w:p w14:paraId="5BB6B905" w14:textId="73E5ADD4" w:rsidR="00871653" w:rsidRPr="00C3055B" w:rsidRDefault="00871653" w:rsidP="008836AC">
            <w:pPr>
              <w:tabs>
                <w:tab w:val="left" w:pos="567"/>
              </w:tabs>
              <w:spacing w:after="0"/>
              <w:rPr>
                <w:rFonts w:ascii="Arial" w:hAnsi="Arial" w:cs="Arial"/>
                <w:highlight w:val="yellow"/>
                <w:lang w:eastAsia="ja-JP"/>
              </w:rPr>
            </w:pPr>
            <w:r w:rsidRPr="00C3055B">
              <w:rPr>
                <w:rFonts w:ascii="Arial" w:hAnsi="Arial" w:cs="Arial"/>
                <w:lang w:eastAsia="ja-JP"/>
              </w:rPr>
              <w:t xml:space="preserve">Testing part: </w:t>
            </w:r>
            <w:r w:rsidR="00C3055B" w:rsidRPr="00C3055B">
              <w:rPr>
                <w:rFonts w:ascii="Arial" w:hAnsi="Arial" w:cs="Arial"/>
                <w:lang w:eastAsia="ja-JP"/>
              </w:rPr>
              <w:t>N/A</w:t>
            </w:r>
          </w:p>
        </w:tc>
      </w:tr>
      <w:tr w:rsidR="00C3055B" w:rsidRPr="00C3055B" w14:paraId="2EC56AAA" w14:textId="77777777" w:rsidTr="00871653">
        <w:tc>
          <w:tcPr>
            <w:tcW w:w="2436" w:type="dxa"/>
          </w:tcPr>
          <w:p w14:paraId="67092FF9" w14:textId="77777777" w:rsidR="00871653" w:rsidRPr="00C3055B" w:rsidRDefault="00871653" w:rsidP="001A248F">
            <w:pPr>
              <w:tabs>
                <w:tab w:val="left" w:pos="567"/>
              </w:tabs>
              <w:spacing w:after="0"/>
              <w:rPr>
                <w:rFonts w:ascii="Arial" w:hAnsi="Arial" w:cs="Arial"/>
                <w:b/>
              </w:rPr>
            </w:pPr>
            <w:r w:rsidRPr="00C3055B">
              <w:rPr>
                <w:rFonts w:ascii="Arial" w:hAnsi="Arial" w:cs="Arial"/>
                <w:b/>
              </w:rPr>
              <w:t>Overall Completion level</w:t>
            </w:r>
          </w:p>
        </w:tc>
        <w:tc>
          <w:tcPr>
            <w:tcW w:w="1846" w:type="dxa"/>
          </w:tcPr>
          <w:p w14:paraId="66824FBA" w14:textId="77777777" w:rsidR="00871653" w:rsidRPr="00C3055B" w:rsidRDefault="00871653" w:rsidP="008836AC">
            <w:pPr>
              <w:tabs>
                <w:tab w:val="left" w:pos="567"/>
              </w:tabs>
              <w:spacing w:after="0"/>
              <w:rPr>
                <w:rFonts w:ascii="Arial" w:hAnsi="Arial" w:cs="Arial"/>
                <w:lang w:eastAsia="ja-JP"/>
              </w:rPr>
            </w:pPr>
            <w:r w:rsidRPr="00C3055B">
              <w:rPr>
                <w:rFonts w:ascii="Arial" w:hAnsi="Arial" w:cs="Arial"/>
                <w:lang w:eastAsia="ja-JP"/>
              </w:rPr>
              <w:t xml:space="preserve">Study Item: </w:t>
            </w:r>
          </w:p>
          <w:p w14:paraId="30397E78" w14:textId="349C4F74" w:rsidR="00871653" w:rsidRPr="00C3055B" w:rsidRDefault="00C3055B" w:rsidP="008836AC">
            <w:pPr>
              <w:tabs>
                <w:tab w:val="left" w:pos="567"/>
              </w:tabs>
              <w:spacing w:after="0"/>
              <w:rPr>
                <w:rFonts w:ascii="Arial" w:hAnsi="Arial" w:cs="Arial"/>
                <w:lang w:eastAsia="ja-JP"/>
              </w:rPr>
            </w:pPr>
            <w:r w:rsidRPr="00C3055B">
              <w:rPr>
                <w:rFonts w:ascii="Arial" w:hAnsi="Arial" w:cs="Arial"/>
                <w:lang w:eastAsia="ja-JP"/>
              </w:rPr>
              <w:t>N/A</w:t>
            </w:r>
          </w:p>
        </w:tc>
        <w:tc>
          <w:tcPr>
            <w:tcW w:w="1842" w:type="dxa"/>
          </w:tcPr>
          <w:p w14:paraId="28B58AA7" w14:textId="77777777" w:rsidR="00871653" w:rsidRPr="00C3055B" w:rsidRDefault="00871653" w:rsidP="008836AC">
            <w:pPr>
              <w:tabs>
                <w:tab w:val="left" w:pos="567"/>
              </w:tabs>
              <w:spacing w:after="0"/>
              <w:rPr>
                <w:rFonts w:ascii="Arial" w:hAnsi="Arial" w:cs="Arial"/>
                <w:lang w:eastAsia="ja-JP"/>
              </w:rPr>
            </w:pPr>
            <w:r w:rsidRPr="00C3055B">
              <w:rPr>
                <w:rFonts w:ascii="Arial" w:hAnsi="Arial" w:cs="Arial"/>
                <w:lang w:eastAsia="ja-JP"/>
              </w:rPr>
              <w:t xml:space="preserve">Core part: </w:t>
            </w:r>
          </w:p>
          <w:p w14:paraId="5794DFF7" w14:textId="370B3B16" w:rsidR="00871653" w:rsidRPr="00C3055B" w:rsidRDefault="00C3055B" w:rsidP="008836AC">
            <w:pPr>
              <w:tabs>
                <w:tab w:val="left" w:pos="567"/>
              </w:tabs>
              <w:spacing w:after="0"/>
              <w:rPr>
                <w:rFonts w:ascii="Arial" w:hAnsi="Arial" w:cs="Arial"/>
                <w:lang w:eastAsia="ja-JP"/>
              </w:rPr>
            </w:pPr>
            <w:r w:rsidRPr="00C3055B">
              <w:rPr>
                <w:rFonts w:ascii="Arial" w:hAnsi="Arial" w:cs="Arial"/>
                <w:color w:val="00B050"/>
                <w:lang w:eastAsia="ja-JP"/>
              </w:rPr>
              <w:t>60%</w:t>
            </w:r>
          </w:p>
        </w:tc>
        <w:tc>
          <w:tcPr>
            <w:tcW w:w="2268" w:type="dxa"/>
          </w:tcPr>
          <w:p w14:paraId="0560E286" w14:textId="303F383E" w:rsidR="00871653" w:rsidRPr="00C3055B" w:rsidRDefault="00871653" w:rsidP="008836AC">
            <w:pPr>
              <w:tabs>
                <w:tab w:val="left" w:pos="567"/>
              </w:tabs>
              <w:spacing w:after="0"/>
              <w:rPr>
                <w:rFonts w:ascii="Arial" w:hAnsi="Arial" w:cs="Arial"/>
                <w:lang w:eastAsia="ja-JP"/>
              </w:rPr>
            </w:pPr>
            <w:r w:rsidRPr="00C3055B">
              <w:rPr>
                <w:rFonts w:ascii="Arial" w:hAnsi="Arial" w:cs="Arial"/>
                <w:lang w:eastAsia="ja-JP"/>
              </w:rPr>
              <w:t xml:space="preserve">Performance Part: </w:t>
            </w:r>
            <w:r w:rsidR="00C3055B" w:rsidRPr="00C3055B">
              <w:rPr>
                <w:rFonts w:ascii="Arial" w:hAnsi="Arial" w:cs="Arial"/>
                <w:color w:val="00B050"/>
                <w:lang w:eastAsia="ja-JP"/>
              </w:rPr>
              <w:t>60%</w:t>
            </w:r>
          </w:p>
        </w:tc>
        <w:tc>
          <w:tcPr>
            <w:tcW w:w="1694" w:type="dxa"/>
            <w:gridSpan w:val="2"/>
          </w:tcPr>
          <w:p w14:paraId="70DECF59" w14:textId="42F6246D" w:rsidR="00871653" w:rsidRPr="00C3055B" w:rsidRDefault="00871653" w:rsidP="008836AC">
            <w:pPr>
              <w:tabs>
                <w:tab w:val="left" w:pos="567"/>
              </w:tabs>
              <w:spacing w:after="0"/>
              <w:rPr>
                <w:rFonts w:ascii="Arial" w:hAnsi="Arial" w:cs="Arial"/>
                <w:highlight w:val="yellow"/>
                <w:lang w:eastAsia="ja-JP"/>
              </w:rPr>
            </w:pPr>
            <w:r w:rsidRPr="00C3055B">
              <w:rPr>
                <w:rFonts w:ascii="Arial" w:hAnsi="Arial" w:cs="Arial"/>
                <w:lang w:eastAsia="ja-JP"/>
              </w:rPr>
              <w:t xml:space="preserve">Testing part: </w:t>
            </w:r>
            <w:r w:rsidR="00C3055B" w:rsidRPr="00C3055B">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C3055B">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14860A78" w:rsidR="00EF4800" w:rsidRPr="008836AC" w:rsidRDefault="00C3055B" w:rsidP="001A248F">
            <w:pPr>
              <w:tabs>
                <w:tab w:val="left" w:pos="567"/>
              </w:tabs>
              <w:spacing w:after="0"/>
              <w:rPr>
                <w:rFonts w:ascii="Arial" w:hAnsi="Arial" w:cs="Arial"/>
                <w:color w:val="FF0000"/>
              </w:rPr>
            </w:pPr>
            <w:r>
              <w:rPr>
                <w:rFonts w:ascii="Arial" w:hAnsi="Arial" w:cs="Arial"/>
                <w:color w:val="FF0000"/>
              </w:rPr>
              <w:t>R4</w:t>
            </w:r>
          </w:p>
        </w:tc>
      </w:tr>
      <w:tr w:rsidR="00C3055B" w:rsidRPr="008836AC" w14:paraId="5EF9AD31" w14:textId="77777777" w:rsidTr="00C3055B">
        <w:tc>
          <w:tcPr>
            <w:tcW w:w="1415" w:type="dxa"/>
            <w:vMerge w:val="restart"/>
            <w:vAlign w:val="center"/>
          </w:tcPr>
          <w:p w14:paraId="589FA298" w14:textId="77777777" w:rsidR="00C3055B" w:rsidRPr="008836AC" w:rsidRDefault="00C3055B" w:rsidP="00C3055B">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C3055B" w:rsidRPr="008836AC" w:rsidRDefault="00C3055B" w:rsidP="00C3055B">
            <w:pPr>
              <w:tabs>
                <w:tab w:val="left" w:pos="567"/>
              </w:tabs>
              <w:spacing w:after="0"/>
              <w:rPr>
                <w:rFonts w:ascii="Arial" w:hAnsi="Arial" w:cs="Arial"/>
                <w:b/>
              </w:rPr>
            </w:pPr>
            <w:r w:rsidRPr="008836AC">
              <w:rPr>
                <w:rFonts w:ascii="Arial" w:hAnsi="Arial" w:cs="Arial"/>
                <w:b/>
              </w:rPr>
              <w:t>Name</w:t>
            </w:r>
          </w:p>
        </w:tc>
        <w:tc>
          <w:tcPr>
            <w:tcW w:w="7335" w:type="dxa"/>
          </w:tcPr>
          <w:p w14:paraId="127CF618" w14:textId="5B3C8E7C" w:rsidR="00C3055B" w:rsidRPr="008836AC" w:rsidRDefault="00C3055B" w:rsidP="00C3055B">
            <w:pPr>
              <w:tabs>
                <w:tab w:val="left" w:pos="567"/>
              </w:tabs>
              <w:spacing w:after="0"/>
              <w:rPr>
                <w:rFonts w:ascii="Arial" w:hAnsi="Arial" w:cs="Arial"/>
                <w:lang w:eastAsia="ja-JP"/>
              </w:rPr>
            </w:pPr>
            <w:r w:rsidRPr="00C3055B">
              <w:rPr>
                <w:rFonts w:ascii="Arial" w:hAnsi="Arial" w:cs="Arial"/>
                <w:lang w:eastAsia="ja-JP"/>
              </w:rPr>
              <w:t>Zhang, Peng</w:t>
            </w:r>
          </w:p>
        </w:tc>
      </w:tr>
      <w:tr w:rsidR="00C3055B" w:rsidRPr="008836AC" w14:paraId="36040647" w14:textId="77777777" w:rsidTr="00C3055B">
        <w:tc>
          <w:tcPr>
            <w:tcW w:w="1415" w:type="dxa"/>
            <w:vMerge/>
          </w:tcPr>
          <w:p w14:paraId="2B760CAA" w14:textId="77777777" w:rsidR="00C3055B" w:rsidRPr="008836AC" w:rsidRDefault="00C3055B" w:rsidP="00C3055B">
            <w:pPr>
              <w:tabs>
                <w:tab w:val="left" w:pos="567"/>
              </w:tabs>
              <w:rPr>
                <w:rFonts w:ascii="Arial" w:hAnsi="Arial" w:cs="Arial"/>
                <w:b/>
              </w:rPr>
            </w:pPr>
          </w:p>
        </w:tc>
        <w:tc>
          <w:tcPr>
            <w:tcW w:w="1336" w:type="dxa"/>
          </w:tcPr>
          <w:p w14:paraId="6AD0A3C2" w14:textId="77777777" w:rsidR="00C3055B" w:rsidRPr="008836AC" w:rsidRDefault="00C3055B" w:rsidP="00C3055B">
            <w:pPr>
              <w:tabs>
                <w:tab w:val="left" w:pos="567"/>
              </w:tabs>
              <w:spacing w:after="0"/>
              <w:rPr>
                <w:rFonts w:ascii="Arial" w:hAnsi="Arial" w:cs="Arial"/>
                <w:b/>
              </w:rPr>
            </w:pPr>
            <w:r w:rsidRPr="008836AC">
              <w:rPr>
                <w:rFonts w:ascii="Arial" w:hAnsi="Arial" w:cs="Arial"/>
                <w:b/>
              </w:rPr>
              <w:t>Company</w:t>
            </w:r>
          </w:p>
        </w:tc>
        <w:tc>
          <w:tcPr>
            <w:tcW w:w="7335" w:type="dxa"/>
          </w:tcPr>
          <w:p w14:paraId="612726B0" w14:textId="3D3300EA" w:rsidR="00C3055B" w:rsidRPr="008836AC" w:rsidRDefault="00C3055B" w:rsidP="00C3055B">
            <w:pPr>
              <w:tabs>
                <w:tab w:val="left" w:pos="567"/>
              </w:tabs>
              <w:spacing w:after="0"/>
              <w:rPr>
                <w:rFonts w:ascii="Arial" w:hAnsi="Arial" w:cs="Arial"/>
                <w:lang w:eastAsia="ja-JP"/>
              </w:rPr>
            </w:pPr>
            <w:r w:rsidRPr="00C3055B">
              <w:rPr>
                <w:rFonts w:ascii="Arial" w:hAnsi="Arial" w:cs="Arial"/>
                <w:lang w:eastAsia="ja-JP"/>
              </w:rPr>
              <w:t>Huawei</w:t>
            </w:r>
          </w:p>
        </w:tc>
      </w:tr>
      <w:tr w:rsidR="00C3055B" w:rsidRPr="008836AC" w14:paraId="588EE5C8" w14:textId="77777777" w:rsidTr="00C3055B">
        <w:tc>
          <w:tcPr>
            <w:tcW w:w="1415" w:type="dxa"/>
            <w:vMerge/>
          </w:tcPr>
          <w:p w14:paraId="5371B18D" w14:textId="77777777" w:rsidR="00C3055B" w:rsidRPr="008836AC" w:rsidRDefault="00C3055B" w:rsidP="00C3055B">
            <w:pPr>
              <w:tabs>
                <w:tab w:val="left" w:pos="567"/>
              </w:tabs>
              <w:rPr>
                <w:rFonts w:ascii="Arial" w:hAnsi="Arial" w:cs="Arial"/>
                <w:b/>
              </w:rPr>
            </w:pPr>
          </w:p>
        </w:tc>
        <w:tc>
          <w:tcPr>
            <w:tcW w:w="1336" w:type="dxa"/>
          </w:tcPr>
          <w:p w14:paraId="4BB54D4E" w14:textId="77777777" w:rsidR="00C3055B" w:rsidRPr="008836AC" w:rsidRDefault="00C3055B" w:rsidP="00C3055B">
            <w:pPr>
              <w:tabs>
                <w:tab w:val="left" w:pos="567"/>
              </w:tabs>
              <w:spacing w:after="0"/>
              <w:rPr>
                <w:rFonts w:ascii="Arial" w:hAnsi="Arial" w:cs="Arial"/>
                <w:b/>
              </w:rPr>
            </w:pPr>
            <w:r w:rsidRPr="008836AC">
              <w:rPr>
                <w:rFonts w:ascii="Arial" w:hAnsi="Arial" w:cs="Arial"/>
                <w:b/>
              </w:rPr>
              <w:t>Email</w:t>
            </w:r>
          </w:p>
        </w:tc>
        <w:tc>
          <w:tcPr>
            <w:tcW w:w="7335" w:type="dxa"/>
          </w:tcPr>
          <w:p w14:paraId="0563966F" w14:textId="68B6F0FD" w:rsidR="00C3055B" w:rsidRPr="008836AC" w:rsidRDefault="00C3055B" w:rsidP="00C3055B">
            <w:pPr>
              <w:tabs>
                <w:tab w:val="left" w:pos="567"/>
              </w:tabs>
              <w:spacing w:after="0"/>
              <w:rPr>
                <w:rFonts w:ascii="Arial" w:hAnsi="Arial" w:cs="Arial"/>
                <w:lang w:eastAsia="ja-JP"/>
              </w:rPr>
            </w:pPr>
            <w:r w:rsidRPr="00C3055B">
              <w:rPr>
                <w:rFonts w:ascii="Arial" w:hAnsi="Arial" w:cs="Arial"/>
                <w:lang w:eastAsia="ja-JP"/>
              </w:rPr>
              <w:t>zhangpeng169@huawei.com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54C551D"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5FE2D41A" w14:textId="18FBDA87" w:rsidR="00C3055B" w:rsidRDefault="00C3055B" w:rsidP="00C3055B">
      <w:pPr>
        <w:rPr>
          <w:rFonts w:eastAsia="Yu Mincho"/>
          <w:lang w:eastAsia="ja-JP"/>
        </w:rPr>
      </w:pPr>
      <w:r w:rsidRPr="00C3055B">
        <w:rPr>
          <w:rFonts w:eastAsia="Yu Mincho"/>
          <w:lang w:eastAsia="ja-JP"/>
        </w:rPr>
        <w:t>The status table of SUL band combinations can be found in the appendix Ex</w:t>
      </w:r>
      <w:r w:rsidR="006A0942">
        <w:rPr>
          <w:rFonts w:eastAsia="Yu Mincho"/>
          <w:lang w:eastAsia="ja-JP"/>
        </w:rPr>
        <w:t>cel sheet. A big official CR [1</w:t>
      </w:r>
      <w:r w:rsidRPr="00C3055B">
        <w:rPr>
          <w:rFonts w:eastAsia="Yu Mincho"/>
          <w:lang w:eastAsia="ja-JP"/>
        </w:rPr>
        <w:t>] was submitted to capture all the SUL band combinations which were introduced in</w:t>
      </w:r>
      <w:r>
        <w:rPr>
          <w:rFonts w:eastAsia="Yu Mincho"/>
          <w:lang w:eastAsia="ja-JP"/>
        </w:rPr>
        <w:t xml:space="preserve"> this quarter for</w:t>
      </w:r>
      <w:r w:rsidRPr="00C3055B">
        <w:rPr>
          <w:rFonts w:eastAsia="Yu Mincho"/>
          <w:lang w:eastAsia="ja-JP"/>
        </w:rPr>
        <w:t xml:space="preserve"> Rel-18.</w:t>
      </w:r>
    </w:p>
    <w:p w14:paraId="36FD06EE" w14:textId="77777777" w:rsidR="0064217E" w:rsidRDefault="0064217E" w:rsidP="0064217E">
      <w:pPr>
        <w:pStyle w:val="CRCoverPage"/>
        <w:spacing w:after="0"/>
        <w:ind w:left="100"/>
        <w:rPr>
          <w:noProof/>
        </w:rPr>
      </w:pPr>
      <w:r w:rsidRPr="00BD0FBF">
        <w:rPr>
          <w:noProof/>
        </w:rPr>
        <w:t>1.</w:t>
      </w:r>
      <w:r>
        <w:rPr>
          <w:noProof/>
        </w:rPr>
        <w:tab/>
      </w:r>
      <w:r w:rsidRPr="00BD0FBF">
        <w:rPr>
          <w:noProof/>
        </w:rPr>
        <w:t>To introduce SUL band combinations as below</w:t>
      </w:r>
    </w:p>
    <w:p w14:paraId="23FF9A96" w14:textId="77777777" w:rsidR="0064217E" w:rsidRDefault="0064217E" w:rsidP="0064217E">
      <w:pPr>
        <w:pStyle w:val="CRCoverPage"/>
        <w:spacing w:after="0"/>
        <w:ind w:left="100"/>
        <w:rPr>
          <w:noProof/>
        </w:rPr>
      </w:pPr>
      <w:r w:rsidRPr="004505E7">
        <w:rPr>
          <w:noProof/>
        </w:rPr>
        <w:t>CA_n41C-n98A</w:t>
      </w:r>
    </w:p>
    <w:p w14:paraId="1FDA3E9E" w14:textId="77777777" w:rsidR="0064217E" w:rsidRDefault="0064217E" w:rsidP="0064217E">
      <w:pPr>
        <w:pStyle w:val="CRCoverPage"/>
        <w:spacing w:after="0"/>
        <w:ind w:left="100"/>
        <w:rPr>
          <w:rFonts w:eastAsia="等线"/>
        </w:rPr>
      </w:pPr>
      <w:r>
        <w:rPr>
          <w:rFonts w:eastAsia="等线"/>
        </w:rPr>
        <w:t>CA</w:t>
      </w:r>
      <w:r w:rsidRPr="00F83EAA">
        <w:rPr>
          <w:rFonts w:eastAsia="等线"/>
        </w:rPr>
        <w:t>_n78C-n89A</w:t>
      </w:r>
    </w:p>
    <w:p w14:paraId="12A0E9E0" w14:textId="77777777" w:rsidR="0064217E" w:rsidRDefault="0064217E" w:rsidP="0064217E">
      <w:pPr>
        <w:pStyle w:val="CRCoverPage"/>
        <w:spacing w:after="0"/>
        <w:ind w:left="100"/>
        <w:rPr>
          <w:noProof/>
        </w:rPr>
      </w:pPr>
      <w:r w:rsidRPr="004505E7">
        <w:rPr>
          <w:noProof/>
        </w:rPr>
        <w:t>CA_n79C-n98A</w:t>
      </w:r>
    </w:p>
    <w:p w14:paraId="4238EBE0" w14:textId="77777777" w:rsidR="0064217E" w:rsidRDefault="0064217E" w:rsidP="0064217E">
      <w:pPr>
        <w:pStyle w:val="CRCoverPage"/>
        <w:spacing w:after="0"/>
        <w:ind w:left="100"/>
      </w:pPr>
      <w:r w:rsidRPr="000E7CB5">
        <w:t>CA_n41A_SUL_n79</w:t>
      </w:r>
      <w:r>
        <w:t>C</w:t>
      </w:r>
      <w:r w:rsidRPr="000E7CB5">
        <w:t>-n83A</w:t>
      </w:r>
    </w:p>
    <w:p w14:paraId="1CBDBE61" w14:textId="77777777" w:rsidR="0064217E" w:rsidRDefault="0064217E" w:rsidP="0064217E">
      <w:pPr>
        <w:pStyle w:val="CRCoverPage"/>
        <w:spacing w:after="0"/>
        <w:ind w:left="100"/>
      </w:pPr>
      <w:r w:rsidRPr="000E7CB5">
        <w:t>CA_n41</w:t>
      </w:r>
      <w:r>
        <w:rPr>
          <w:rFonts w:hint="eastAsia"/>
          <w:lang w:eastAsia="zh-CN"/>
        </w:rPr>
        <w:t>C</w:t>
      </w:r>
      <w:r w:rsidRPr="000E7CB5">
        <w:t>_SUL_n79</w:t>
      </w:r>
      <w:r>
        <w:rPr>
          <w:rFonts w:hint="eastAsia"/>
          <w:lang w:eastAsia="zh-CN"/>
        </w:rPr>
        <w:t>A</w:t>
      </w:r>
      <w:r w:rsidRPr="000E7CB5">
        <w:t>-n83A</w:t>
      </w:r>
    </w:p>
    <w:p w14:paraId="363D4616" w14:textId="77777777" w:rsidR="0064217E" w:rsidRDefault="0064217E" w:rsidP="0064217E">
      <w:pPr>
        <w:pStyle w:val="CRCoverPage"/>
        <w:spacing w:after="0"/>
        <w:ind w:left="100"/>
      </w:pPr>
      <w:r w:rsidRPr="000E7CB5">
        <w:t>CA_n41</w:t>
      </w:r>
      <w:r>
        <w:rPr>
          <w:rFonts w:hint="eastAsia"/>
          <w:lang w:eastAsia="zh-CN"/>
        </w:rPr>
        <w:t>C</w:t>
      </w:r>
      <w:r w:rsidRPr="000E7CB5">
        <w:t>_SUL_n79</w:t>
      </w:r>
      <w:r>
        <w:t>C</w:t>
      </w:r>
      <w:r w:rsidRPr="000E7CB5">
        <w:t>-n83A</w:t>
      </w:r>
    </w:p>
    <w:p w14:paraId="67B69255" w14:textId="77777777" w:rsidR="0064217E" w:rsidRDefault="0064217E" w:rsidP="0064217E">
      <w:pPr>
        <w:pStyle w:val="CRCoverPage"/>
        <w:spacing w:after="0"/>
        <w:ind w:left="100"/>
      </w:pPr>
      <w:r w:rsidRPr="000E7CB5">
        <w:t>CA_n41A_SUL_n79</w:t>
      </w:r>
      <w:r>
        <w:t>C</w:t>
      </w:r>
      <w:r w:rsidRPr="000E7CB5">
        <w:t>-n</w:t>
      </w:r>
      <w:r>
        <w:t>95</w:t>
      </w:r>
      <w:r w:rsidRPr="000E7CB5">
        <w:t>A</w:t>
      </w:r>
    </w:p>
    <w:p w14:paraId="6218A6A3" w14:textId="77777777" w:rsidR="0064217E" w:rsidRDefault="0064217E" w:rsidP="0064217E">
      <w:pPr>
        <w:pStyle w:val="CRCoverPage"/>
        <w:spacing w:after="0"/>
        <w:ind w:left="100"/>
      </w:pPr>
      <w:r w:rsidRPr="000E7CB5">
        <w:t>CA_n41</w:t>
      </w:r>
      <w:r>
        <w:rPr>
          <w:rFonts w:hint="eastAsia"/>
          <w:lang w:eastAsia="zh-CN"/>
        </w:rPr>
        <w:t>C</w:t>
      </w:r>
      <w:r w:rsidRPr="000E7CB5">
        <w:t>_SUL_n79</w:t>
      </w:r>
      <w:r>
        <w:rPr>
          <w:rFonts w:hint="eastAsia"/>
          <w:lang w:eastAsia="zh-CN"/>
        </w:rPr>
        <w:t>A</w:t>
      </w:r>
      <w:r w:rsidRPr="000E7CB5">
        <w:t>-n</w:t>
      </w:r>
      <w:r>
        <w:t>95</w:t>
      </w:r>
      <w:r w:rsidRPr="000E7CB5">
        <w:t>A</w:t>
      </w:r>
    </w:p>
    <w:p w14:paraId="66BD9A4C" w14:textId="77777777" w:rsidR="0064217E" w:rsidRDefault="0064217E" w:rsidP="0064217E">
      <w:pPr>
        <w:pStyle w:val="CRCoverPage"/>
        <w:spacing w:after="0"/>
        <w:ind w:left="100"/>
      </w:pPr>
      <w:r w:rsidRPr="000E7CB5">
        <w:t>CA_n41</w:t>
      </w:r>
      <w:r>
        <w:rPr>
          <w:rFonts w:hint="eastAsia"/>
          <w:lang w:eastAsia="zh-CN"/>
        </w:rPr>
        <w:t>C</w:t>
      </w:r>
      <w:r w:rsidRPr="000E7CB5">
        <w:t>_SUL_n79</w:t>
      </w:r>
      <w:r>
        <w:t>C</w:t>
      </w:r>
      <w:r w:rsidRPr="000E7CB5">
        <w:t>-n</w:t>
      </w:r>
      <w:r>
        <w:t>95</w:t>
      </w:r>
      <w:r w:rsidRPr="000E7CB5">
        <w:t>A</w:t>
      </w:r>
    </w:p>
    <w:p w14:paraId="12D542B5" w14:textId="77777777" w:rsidR="0064217E" w:rsidRDefault="0064217E" w:rsidP="0064217E">
      <w:pPr>
        <w:pStyle w:val="CRCoverPage"/>
        <w:spacing w:after="0"/>
        <w:ind w:left="100"/>
      </w:pPr>
      <w:r w:rsidRPr="000E7CB5">
        <w:t>CA_n41A_SUL_n79</w:t>
      </w:r>
      <w:r>
        <w:t>C</w:t>
      </w:r>
      <w:r w:rsidRPr="000E7CB5">
        <w:t>-n</w:t>
      </w:r>
      <w:r>
        <w:t>98</w:t>
      </w:r>
      <w:r w:rsidRPr="000E7CB5">
        <w:t>A</w:t>
      </w:r>
    </w:p>
    <w:p w14:paraId="1A6CDF37" w14:textId="77777777" w:rsidR="0064217E" w:rsidRDefault="0064217E" w:rsidP="0064217E">
      <w:pPr>
        <w:pStyle w:val="CRCoverPage"/>
        <w:spacing w:after="0"/>
        <w:ind w:left="100"/>
      </w:pPr>
      <w:r w:rsidRPr="000E7CB5">
        <w:t>CA_n41</w:t>
      </w:r>
      <w:r>
        <w:rPr>
          <w:rFonts w:hint="eastAsia"/>
          <w:lang w:eastAsia="zh-CN"/>
        </w:rPr>
        <w:t>C</w:t>
      </w:r>
      <w:r w:rsidRPr="000E7CB5">
        <w:t>_SUL_n79</w:t>
      </w:r>
      <w:r>
        <w:rPr>
          <w:rFonts w:hint="eastAsia"/>
          <w:lang w:eastAsia="zh-CN"/>
        </w:rPr>
        <w:t>A</w:t>
      </w:r>
      <w:r w:rsidRPr="000E7CB5">
        <w:t>-n</w:t>
      </w:r>
      <w:r>
        <w:t>98</w:t>
      </w:r>
      <w:r w:rsidRPr="000E7CB5">
        <w:t>A</w:t>
      </w:r>
    </w:p>
    <w:p w14:paraId="5DBC0311" w14:textId="77777777" w:rsidR="0064217E" w:rsidRDefault="0064217E" w:rsidP="0064217E">
      <w:pPr>
        <w:pStyle w:val="CRCoverPage"/>
        <w:spacing w:after="0"/>
        <w:ind w:left="100"/>
      </w:pPr>
      <w:r w:rsidRPr="000E7CB5">
        <w:t>CA_n41</w:t>
      </w:r>
      <w:r>
        <w:rPr>
          <w:rFonts w:hint="eastAsia"/>
          <w:lang w:eastAsia="zh-CN"/>
        </w:rPr>
        <w:t>C</w:t>
      </w:r>
      <w:r w:rsidRPr="000E7CB5">
        <w:t>_SUL_n79</w:t>
      </w:r>
      <w:r>
        <w:t>C</w:t>
      </w:r>
      <w:r w:rsidRPr="000E7CB5">
        <w:t>-n</w:t>
      </w:r>
      <w:r>
        <w:t>98</w:t>
      </w:r>
      <w:r w:rsidRPr="000E7CB5">
        <w:t>A</w:t>
      </w:r>
    </w:p>
    <w:p w14:paraId="10CE84F6" w14:textId="77777777" w:rsidR="0064217E" w:rsidRDefault="0064217E" w:rsidP="0064217E">
      <w:pPr>
        <w:pStyle w:val="CRCoverPage"/>
        <w:spacing w:after="0"/>
        <w:ind w:left="100"/>
        <w:rPr>
          <w:noProof/>
        </w:rPr>
      </w:pPr>
      <w:r w:rsidRPr="004505E7">
        <w:rPr>
          <w:noProof/>
        </w:rPr>
        <w:t>CA_n79C_SUL_n41A-n</w:t>
      </w:r>
      <w:r>
        <w:rPr>
          <w:noProof/>
        </w:rPr>
        <w:t>83</w:t>
      </w:r>
      <w:r w:rsidRPr="004505E7">
        <w:rPr>
          <w:noProof/>
        </w:rPr>
        <w:t>A</w:t>
      </w:r>
    </w:p>
    <w:p w14:paraId="5DCF866A" w14:textId="77777777" w:rsidR="0064217E" w:rsidRDefault="0064217E" w:rsidP="0064217E">
      <w:pPr>
        <w:pStyle w:val="CRCoverPage"/>
        <w:spacing w:after="0"/>
        <w:ind w:left="100"/>
        <w:rPr>
          <w:noProof/>
        </w:rPr>
      </w:pPr>
      <w:r w:rsidRPr="004505E7">
        <w:rPr>
          <w:noProof/>
        </w:rPr>
        <w:t>CA_n79</w:t>
      </w:r>
      <w:r>
        <w:rPr>
          <w:noProof/>
        </w:rPr>
        <w:t>A</w:t>
      </w:r>
      <w:r w:rsidRPr="004505E7">
        <w:rPr>
          <w:noProof/>
        </w:rPr>
        <w:t>_SUL_n41</w:t>
      </w:r>
      <w:r>
        <w:rPr>
          <w:noProof/>
        </w:rPr>
        <w:t>C</w:t>
      </w:r>
      <w:r w:rsidRPr="004505E7">
        <w:rPr>
          <w:noProof/>
        </w:rPr>
        <w:t>-n</w:t>
      </w:r>
      <w:r>
        <w:rPr>
          <w:noProof/>
        </w:rPr>
        <w:t>83</w:t>
      </w:r>
      <w:r w:rsidRPr="004505E7">
        <w:rPr>
          <w:noProof/>
        </w:rPr>
        <w:t>A</w:t>
      </w:r>
    </w:p>
    <w:p w14:paraId="7D64816C" w14:textId="77777777" w:rsidR="0064217E" w:rsidRDefault="0064217E" w:rsidP="0064217E">
      <w:pPr>
        <w:pStyle w:val="CRCoverPage"/>
        <w:spacing w:after="0"/>
        <w:ind w:left="100"/>
      </w:pPr>
      <w:r w:rsidRPr="004505E7">
        <w:rPr>
          <w:noProof/>
        </w:rPr>
        <w:t>CA_n79C_SUL_n41</w:t>
      </w:r>
      <w:r>
        <w:rPr>
          <w:noProof/>
        </w:rPr>
        <w:t>C</w:t>
      </w:r>
      <w:r w:rsidRPr="004505E7">
        <w:rPr>
          <w:noProof/>
        </w:rPr>
        <w:t>-n</w:t>
      </w:r>
      <w:r>
        <w:rPr>
          <w:noProof/>
        </w:rPr>
        <w:t>83</w:t>
      </w:r>
      <w:r w:rsidRPr="004505E7">
        <w:rPr>
          <w:noProof/>
        </w:rPr>
        <w:t>A</w:t>
      </w:r>
    </w:p>
    <w:p w14:paraId="13C6022D" w14:textId="77777777" w:rsidR="0064217E" w:rsidRDefault="0064217E" w:rsidP="0064217E">
      <w:pPr>
        <w:pStyle w:val="CRCoverPage"/>
        <w:spacing w:after="0"/>
        <w:ind w:left="100"/>
        <w:rPr>
          <w:noProof/>
        </w:rPr>
      </w:pPr>
      <w:r w:rsidRPr="004505E7">
        <w:rPr>
          <w:noProof/>
        </w:rPr>
        <w:t>CA_n79C_SUL_n41A-n95A</w:t>
      </w:r>
    </w:p>
    <w:p w14:paraId="2E4E283A" w14:textId="77777777" w:rsidR="0064217E" w:rsidRDefault="0064217E" w:rsidP="0064217E">
      <w:pPr>
        <w:pStyle w:val="CRCoverPage"/>
        <w:spacing w:after="0"/>
        <w:ind w:left="100"/>
        <w:rPr>
          <w:noProof/>
        </w:rPr>
      </w:pPr>
      <w:r w:rsidRPr="004505E7">
        <w:rPr>
          <w:noProof/>
        </w:rPr>
        <w:t>CA_n79</w:t>
      </w:r>
      <w:r>
        <w:rPr>
          <w:noProof/>
        </w:rPr>
        <w:t>A</w:t>
      </w:r>
      <w:r w:rsidRPr="004505E7">
        <w:rPr>
          <w:noProof/>
        </w:rPr>
        <w:t>_SUL_n41</w:t>
      </w:r>
      <w:r>
        <w:rPr>
          <w:noProof/>
        </w:rPr>
        <w:t>C</w:t>
      </w:r>
      <w:r w:rsidRPr="004505E7">
        <w:rPr>
          <w:noProof/>
        </w:rPr>
        <w:t>-n95A</w:t>
      </w:r>
    </w:p>
    <w:p w14:paraId="076A1589" w14:textId="77777777" w:rsidR="0064217E" w:rsidRDefault="0064217E" w:rsidP="0064217E">
      <w:pPr>
        <w:pStyle w:val="CRCoverPage"/>
        <w:spacing w:after="0"/>
        <w:ind w:left="100"/>
        <w:rPr>
          <w:noProof/>
        </w:rPr>
      </w:pPr>
      <w:r w:rsidRPr="004505E7">
        <w:rPr>
          <w:noProof/>
        </w:rPr>
        <w:t>CA_n79C_SUL_n41</w:t>
      </w:r>
      <w:r>
        <w:rPr>
          <w:noProof/>
        </w:rPr>
        <w:t>C</w:t>
      </w:r>
      <w:r w:rsidRPr="004505E7">
        <w:rPr>
          <w:noProof/>
        </w:rPr>
        <w:t>-n95A</w:t>
      </w:r>
    </w:p>
    <w:p w14:paraId="0BC8E1CB" w14:textId="77777777" w:rsidR="0064217E" w:rsidRDefault="0064217E" w:rsidP="0064217E">
      <w:pPr>
        <w:pStyle w:val="CRCoverPage"/>
        <w:spacing w:after="0"/>
        <w:ind w:left="100"/>
        <w:rPr>
          <w:noProof/>
        </w:rPr>
      </w:pPr>
      <w:r w:rsidRPr="004505E7">
        <w:rPr>
          <w:noProof/>
        </w:rPr>
        <w:t>CA_n79C_SUL_n41A-n9</w:t>
      </w:r>
      <w:r>
        <w:rPr>
          <w:noProof/>
        </w:rPr>
        <w:t>8</w:t>
      </w:r>
      <w:r w:rsidRPr="004505E7">
        <w:rPr>
          <w:noProof/>
        </w:rPr>
        <w:t>A</w:t>
      </w:r>
    </w:p>
    <w:p w14:paraId="348AE4FD" w14:textId="77777777" w:rsidR="0064217E" w:rsidRDefault="0064217E" w:rsidP="0064217E">
      <w:pPr>
        <w:pStyle w:val="CRCoverPage"/>
        <w:spacing w:after="0"/>
        <w:ind w:left="100"/>
        <w:rPr>
          <w:noProof/>
        </w:rPr>
      </w:pPr>
      <w:r w:rsidRPr="004505E7">
        <w:rPr>
          <w:noProof/>
        </w:rPr>
        <w:t>CA_n79</w:t>
      </w:r>
      <w:r>
        <w:rPr>
          <w:noProof/>
        </w:rPr>
        <w:t>A</w:t>
      </w:r>
      <w:r w:rsidRPr="004505E7">
        <w:rPr>
          <w:noProof/>
        </w:rPr>
        <w:t>_SUL_n41</w:t>
      </w:r>
      <w:r>
        <w:rPr>
          <w:noProof/>
        </w:rPr>
        <w:t>C</w:t>
      </w:r>
      <w:r w:rsidRPr="004505E7">
        <w:rPr>
          <w:noProof/>
        </w:rPr>
        <w:t>-n9</w:t>
      </w:r>
      <w:r>
        <w:rPr>
          <w:noProof/>
        </w:rPr>
        <w:t>8</w:t>
      </w:r>
      <w:r w:rsidRPr="004505E7">
        <w:rPr>
          <w:noProof/>
        </w:rPr>
        <w:t>A</w:t>
      </w:r>
    </w:p>
    <w:p w14:paraId="62DEEDA3" w14:textId="4F7F993F" w:rsidR="00C3055B" w:rsidRDefault="0064217E" w:rsidP="0064217E">
      <w:pPr>
        <w:pStyle w:val="CRCoverPage"/>
        <w:spacing w:after="0"/>
        <w:ind w:left="100"/>
        <w:rPr>
          <w:noProof/>
        </w:rPr>
      </w:pPr>
      <w:r w:rsidRPr="004505E7">
        <w:rPr>
          <w:noProof/>
        </w:rPr>
        <w:t>CA_n79C_SUL_n41</w:t>
      </w:r>
      <w:r>
        <w:rPr>
          <w:noProof/>
        </w:rPr>
        <w:t>C</w:t>
      </w:r>
      <w:r w:rsidRPr="004505E7">
        <w:rPr>
          <w:noProof/>
        </w:rPr>
        <w:t>-n9</w:t>
      </w:r>
      <w:r>
        <w:rPr>
          <w:noProof/>
        </w:rPr>
        <w:t>8</w:t>
      </w:r>
      <w:r w:rsidRPr="004505E7">
        <w:rPr>
          <w:noProof/>
        </w:rPr>
        <w:t>A</w:t>
      </w:r>
    </w:p>
    <w:p w14:paraId="40D5CD73" w14:textId="77777777" w:rsidR="00F767DE" w:rsidRDefault="00F767DE" w:rsidP="0064217E">
      <w:pPr>
        <w:pStyle w:val="CRCoverPage"/>
        <w:spacing w:after="0"/>
        <w:ind w:left="100"/>
        <w:rPr>
          <w:noProof/>
        </w:rPr>
      </w:pPr>
    </w:p>
    <w:p w14:paraId="3A2125B3" w14:textId="3646289F" w:rsidR="0064217E" w:rsidRDefault="0064217E" w:rsidP="0064217E">
      <w:pPr>
        <w:pStyle w:val="CRCoverPage"/>
        <w:spacing w:after="0"/>
        <w:ind w:left="100"/>
        <w:rPr>
          <w:noProof/>
        </w:rPr>
      </w:pPr>
      <w:r>
        <w:rPr>
          <w:noProof/>
        </w:rPr>
        <w:t>2</w:t>
      </w:r>
      <w:r w:rsidRPr="00BD0FBF">
        <w:rPr>
          <w:noProof/>
        </w:rPr>
        <w:t>.</w:t>
      </w:r>
      <w:r>
        <w:rPr>
          <w:noProof/>
        </w:rPr>
        <w:tab/>
      </w:r>
      <w:r w:rsidR="006A0942" w:rsidRPr="006A0942">
        <w:rPr>
          <w:noProof/>
        </w:rPr>
        <w:t xml:space="preserve">Single SUL CA combination notation </w:t>
      </w:r>
      <w:r w:rsidR="006A0942">
        <w:rPr>
          <w:noProof/>
        </w:rPr>
        <w:t xml:space="preserve">was modified in formal CR [2] based on the WF [3] to align </w:t>
      </w:r>
      <w:r w:rsidR="006A0942" w:rsidRPr="006A0942">
        <w:rPr>
          <w:noProof/>
        </w:rPr>
        <w:t>with the new dual SUL CA combination notations</w:t>
      </w:r>
      <w:r w:rsidR="006A0942">
        <w:rPr>
          <w:noProof/>
        </w:rPr>
        <w:t>.</w:t>
      </w:r>
    </w:p>
    <w:p w14:paraId="653786AC" w14:textId="77777777" w:rsidR="00F767DE" w:rsidRPr="0064217E" w:rsidRDefault="00F767DE" w:rsidP="0064217E">
      <w:pPr>
        <w:pStyle w:val="CRCoverPage"/>
        <w:spacing w:after="0"/>
        <w:ind w:left="100"/>
        <w:rPr>
          <w:noProof/>
        </w:rPr>
      </w:pPr>
    </w:p>
    <w:p w14:paraId="37D259DA" w14:textId="77777777" w:rsidR="00701410" w:rsidRDefault="00701410" w:rsidP="00701410">
      <w:pPr>
        <w:pStyle w:val="4"/>
        <w:rPr>
          <w:lang w:eastAsia="ja-JP"/>
        </w:rPr>
      </w:pPr>
      <w:r>
        <w:rPr>
          <w:lang w:eastAsia="ja-JP"/>
        </w:rPr>
        <w:t>2.4.2</w:t>
      </w:r>
      <w:r>
        <w:rPr>
          <w:lang w:eastAsia="ja-JP"/>
        </w:rPr>
        <w:tab/>
        <w:t>Remaining Open issues</w:t>
      </w:r>
    </w:p>
    <w:p w14:paraId="1E62584D" w14:textId="77777777" w:rsidR="006A0942" w:rsidRPr="00704B37" w:rsidRDefault="006A0942" w:rsidP="006A0942">
      <w:pPr>
        <w:rPr>
          <w:rFonts w:eastAsia="Yu Mincho"/>
          <w:lang w:eastAsia="ja-JP"/>
        </w:rPr>
      </w:pPr>
      <w:r w:rsidRPr="00704B37">
        <w:rPr>
          <w:rFonts w:eastAsia="Yu Mincho"/>
          <w:lang w:eastAsia="ja-JP"/>
        </w:rPr>
        <w:t>Ongoing SUL band combinations need further studies.</w:t>
      </w:r>
    </w:p>
    <w:p w14:paraId="28C811DF" w14:textId="77777777" w:rsidR="006A0942" w:rsidRPr="006A0942" w:rsidRDefault="006A0942" w:rsidP="006A0942">
      <w:pPr>
        <w:rPr>
          <w:rFonts w:eastAsia="Yu Mincho"/>
          <w:lang w:eastAsia="ja-JP"/>
        </w:rPr>
      </w:pP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F08D653" w14:textId="12CCF93F" w:rsidR="006A0942" w:rsidRDefault="006A0942" w:rsidP="006A0942">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[1] </w:t>
      </w:r>
      <w:r w:rsidRPr="006A0942">
        <w:rPr>
          <w:rFonts w:ascii="Arial" w:hAnsi="Arial" w:cs="Arial"/>
          <w:bCs/>
          <w:lang w:eastAsia="ja-JP"/>
        </w:rPr>
        <w:t>R4-2307545</w:t>
      </w:r>
      <w:r w:rsidRPr="006A0942">
        <w:rPr>
          <w:rFonts w:ascii="Arial" w:hAnsi="Arial" w:cs="Arial"/>
          <w:bCs/>
          <w:lang w:eastAsia="ja-JP"/>
        </w:rPr>
        <w:tab/>
        <w:t>Big CR on Introduction of completed SUL band combinations into TS 38.101-1</w:t>
      </w:r>
      <w:r w:rsidRPr="00B274D7">
        <w:rPr>
          <w:rFonts w:ascii="Arial" w:hAnsi="Arial" w:cs="Arial"/>
          <w:bCs/>
          <w:lang w:eastAsia="ja-JP"/>
        </w:rPr>
        <w:t xml:space="preserve"> Huawei, </w:t>
      </w:r>
      <w:proofErr w:type="spellStart"/>
      <w:r w:rsidRPr="00B274D7">
        <w:rPr>
          <w:rFonts w:ascii="Arial" w:hAnsi="Arial" w:cs="Arial"/>
          <w:bCs/>
          <w:lang w:eastAsia="ja-JP"/>
        </w:rPr>
        <w:t>HiSilicon</w:t>
      </w:r>
      <w:proofErr w:type="spellEnd"/>
    </w:p>
    <w:p w14:paraId="5C82A905" w14:textId="341DC42B" w:rsidR="006A0942" w:rsidRDefault="006A0942" w:rsidP="006A0942">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[2] </w:t>
      </w:r>
      <w:r w:rsidRPr="006A0942">
        <w:rPr>
          <w:rFonts w:ascii="Arial" w:hAnsi="Arial" w:cs="Arial"/>
          <w:bCs/>
          <w:lang w:eastAsia="ja-JP"/>
        </w:rPr>
        <w:t>R4-2309086</w:t>
      </w:r>
      <w:r w:rsidRPr="006A0942">
        <w:rPr>
          <w:rFonts w:ascii="Arial" w:hAnsi="Arial" w:cs="Arial"/>
          <w:bCs/>
          <w:lang w:eastAsia="ja-JP"/>
        </w:rPr>
        <w:tab/>
        <w:t>CR for 38.101-1: Single SUL CA combination notation modifications</w:t>
      </w:r>
      <w:r>
        <w:rPr>
          <w:rFonts w:ascii="Arial" w:hAnsi="Arial" w:cs="Arial"/>
          <w:bCs/>
          <w:lang w:eastAsia="ja-JP"/>
        </w:rPr>
        <w:t xml:space="preserve"> </w:t>
      </w:r>
      <w:r w:rsidRPr="006A0942">
        <w:rPr>
          <w:rFonts w:ascii="Arial" w:hAnsi="Arial" w:cs="Arial"/>
          <w:bCs/>
          <w:lang w:eastAsia="ja-JP"/>
        </w:rPr>
        <w:t>Apple</w:t>
      </w:r>
    </w:p>
    <w:p w14:paraId="74FB7245" w14:textId="4CB81DDC" w:rsidR="006A0942" w:rsidRDefault="006A0942" w:rsidP="006A094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3] </w:t>
      </w:r>
      <w:r w:rsidRPr="006A0942">
        <w:rPr>
          <w:rFonts w:ascii="Arial" w:eastAsiaTheme="minorEastAsia" w:hAnsi="Arial" w:cs="Arial"/>
          <w:bCs/>
          <w:lang w:eastAsia="zh-CN"/>
        </w:rPr>
        <w:t>R4-2306546</w:t>
      </w:r>
      <w:r w:rsidRPr="006A0942">
        <w:rPr>
          <w:rFonts w:ascii="Arial" w:eastAsiaTheme="minorEastAsia" w:hAnsi="Arial" w:cs="Arial"/>
          <w:bCs/>
          <w:lang w:eastAsia="zh-CN"/>
        </w:rPr>
        <w:tab/>
        <w:t>WF on the notation for single SUL CA combinations</w:t>
      </w:r>
      <w:r>
        <w:rPr>
          <w:rFonts w:ascii="Arial" w:eastAsiaTheme="minorEastAsia" w:hAnsi="Arial" w:cs="Arial"/>
          <w:bCs/>
          <w:lang w:eastAsia="zh-CN"/>
        </w:rPr>
        <w:t xml:space="preserve"> Apple</w:t>
      </w:r>
    </w:p>
    <w:p w14:paraId="4E5E4E3F" w14:textId="2F973F40" w:rsidR="006A0942" w:rsidRPr="006A0942" w:rsidRDefault="006A0942" w:rsidP="006A094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4] </w:t>
      </w:r>
      <w:r w:rsidRPr="006A0942">
        <w:rPr>
          <w:rFonts w:ascii="Arial" w:eastAsiaTheme="minorEastAsia" w:hAnsi="Arial" w:cs="Arial"/>
          <w:bCs/>
          <w:lang w:eastAsia="zh-CN"/>
        </w:rPr>
        <w:t>R4-2304737</w:t>
      </w:r>
      <w:r w:rsidRPr="006A0942">
        <w:rPr>
          <w:rFonts w:ascii="Arial" w:eastAsiaTheme="minorEastAsia" w:hAnsi="Arial" w:cs="Arial"/>
          <w:bCs/>
          <w:lang w:eastAsia="zh-CN"/>
        </w:rPr>
        <w:tab/>
        <w:t>Draft CR for TS 38.101-1 on corrections to SUL configurations</w:t>
      </w:r>
      <w:r>
        <w:rPr>
          <w:rFonts w:ascii="Arial" w:eastAsiaTheme="minorEastAsia" w:hAnsi="Arial" w:cs="Arial"/>
          <w:bCs/>
          <w:lang w:eastAsia="zh-CN"/>
        </w:rPr>
        <w:t xml:space="preserve"> </w:t>
      </w:r>
      <w:r w:rsidRPr="006A0942">
        <w:rPr>
          <w:rFonts w:ascii="Arial" w:eastAsiaTheme="minorEastAsia" w:hAnsi="Arial" w:cs="Arial"/>
          <w:bCs/>
          <w:lang w:eastAsia="zh-CN"/>
        </w:rPr>
        <w:t>ZTE Corporation</w:t>
      </w:r>
    </w:p>
    <w:p w14:paraId="0115834D" w14:textId="76DFF611" w:rsidR="003E3A1A" w:rsidRDefault="006A0942" w:rsidP="003E3A1A">
      <w:pPr>
        <w:overflowPunct/>
        <w:autoSpaceDE/>
        <w:autoSpaceDN/>
        <w:snapToGrid w:val="0"/>
        <w:spacing w:after="0"/>
        <w:textAlignment w:val="auto"/>
        <w:rPr>
          <w:rFonts w:ascii="Arial" w:hAnsi="Arial" w:cs="Arial"/>
          <w:bCs/>
          <w:lang w:eastAsia="ja-JP"/>
        </w:rPr>
      </w:pPr>
      <w:r w:rsidRPr="006A0942">
        <w:rPr>
          <w:rFonts w:ascii="Arial" w:eastAsiaTheme="minorEastAsia" w:hAnsi="Arial" w:cs="Arial" w:hint="eastAsia"/>
          <w:bCs/>
          <w:lang w:eastAsia="zh-CN"/>
        </w:rPr>
        <w:t>[</w:t>
      </w:r>
      <w:r w:rsidRPr="006A0942">
        <w:rPr>
          <w:rFonts w:ascii="Arial" w:eastAsiaTheme="minorEastAsia" w:hAnsi="Arial" w:cs="Arial"/>
          <w:bCs/>
          <w:lang w:eastAsia="zh-CN"/>
        </w:rPr>
        <w:t>5] R4-2305445</w:t>
      </w:r>
      <w:r w:rsidRPr="006A0942">
        <w:rPr>
          <w:rFonts w:ascii="Arial" w:eastAsiaTheme="minorEastAsia" w:hAnsi="Arial" w:cs="Arial"/>
          <w:bCs/>
          <w:lang w:eastAsia="zh-CN"/>
        </w:rPr>
        <w:tab/>
        <w:t xml:space="preserve">TP for TR 37.718-00-00: correction on the Note for </w:t>
      </w:r>
      <w:proofErr w:type="spellStart"/>
      <w:r w:rsidRPr="006A0942">
        <w:rPr>
          <w:rFonts w:ascii="Arial" w:eastAsiaTheme="minorEastAsia" w:hAnsi="Arial" w:cs="Arial"/>
          <w:bCs/>
          <w:lang w:eastAsia="zh-CN"/>
        </w:rPr>
        <w:t>delta_Tib</w:t>
      </w:r>
      <w:proofErr w:type="spellEnd"/>
      <w:r w:rsidRPr="006A0942">
        <w:rPr>
          <w:rFonts w:ascii="Arial" w:eastAsiaTheme="minorEastAsia" w:hAnsi="Arial" w:cs="Arial"/>
          <w:bCs/>
          <w:lang w:eastAsia="zh-CN"/>
        </w:rPr>
        <w:t xml:space="preserve"> and </w:t>
      </w:r>
      <w:proofErr w:type="spellStart"/>
      <w:r w:rsidRPr="006A0942">
        <w:rPr>
          <w:rFonts w:ascii="Arial" w:eastAsiaTheme="minorEastAsia" w:hAnsi="Arial" w:cs="Arial"/>
          <w:bCs/>
          <w:lang w:eastAsia="zh-CN"/>
        </w:rPr>
        <w:t>delta_Rib</w:t>
      </w:r>
      <w:proofErr w:type="spellEnd"/>
      <w:r w:rsidRPr="006A0942">
        <w:rPr>
          <w:rFonts w:ascii="Arial" w:hAnsi="Arial" w:cs="Arial"/>
          <w:bCs/>
          <w:lang w:eastAsia="ja-JP"/>
        </w:rPr>
        <w:t xml:space="preserve"> Huawei, </w:t>
      </w:r>
      <w:proofErr w:type="spellStart"/>
      <w:r w:rsidRPr="006A0942">
        <w:rPr>
          <w:rFonts w:ascii="Arial" w:hAnsi="Arial" w:cs="Arial"/>
          <w:bCs/>
          <w:lang w:eastAsia="ja-JP"/>
        </w:rPr>
        <w:t>HiSilicon</w:t>
      </w:r>
      <w:proofErr w:type="spellEnd"/>
    </w:p>
    <w:p w14:paraId="08EFD015" w14:textId="607B4267" w:rsidR="006A0942" w:rsidRDefault="006A0942" w:rsidP="003E3A1A">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6] </w:t>
      </w:r>
      <w:r w:rsidRPr="006A0942">
        <w:rPr>
          <w:rFonts w:ascii="Arial" w:eastAsiaTheme="minorEastAsia" w:hAnsi="Arial" w:cs="Arial"/>
          <w:bCs/>
          <w:lang w:eastAsia="zh-CN"/>
        </w:rPr>
        <w:t>R4-2305446</w:t>
      </w:r>
      <w:r w:rsidRPr="006A0942">
        <w:rPr>
          <w:rFonts w:ascii="Arial" w:eastAsiaTheme="minorEastAsia" w:hAnsi="Arial" w:cs="Arial"/>
          <w:bCs/>
          <w:lang w:eastAsia="zh-CN"/>
        </w:rPr>
        <w:tab/>
        <w:t>TP on TR37.718-00-00: SUL_n78C-n89A</w:t>
      </w:r>
      <w:r>
        <w:rPr>
          <w:rFonts w:ascii="Arial" w:eastAsiaTheme="minorEastAsia" w:hAnsi="Arial" w:cs="Arial"/>
          <w:bCs/>
          <w:lang w:eastAsia="zh-CN"/>
        </w:rPr>
        <w:t xml:space="preserve"> </w:t>
      </w:r>
      <w:r w:rsidRPr="006A0942">
        <w:rPr>
          <w:rFonts w:ascii="Arial" w:eastAsiaTheme="minorEastAsia" w:hAnsi="Arial" w:cs="Arial"/>
          <w:bCs/>
          <w:lang w:eastAsia="zh-CN"/>
        </w:rPr>
        <w:t xml:space="preserve">Huawei, </w:t>
      </w:r>
      <w:proofErr w:type="spellStart"/>
      <w:r w:rsidRPr="006A0942">
        <w:rPr>
          <w:rFonts w:ascii="Arial" w:eastAsiaTheme="minorEastAsia" w:hAnsi="Arial" w:cs="Arial"/>
          <w:bCs/>
          <w:lang w:eastAsia="zh-CN"/>
        </w:rPr>
        <w:t>HiSilicon</w:t>
      </w:r>
      <w:proofErr w:type="spellEnd"/>
    </w:p>
    <w:p w14:paraId="73AF4820" w14:textId="45A51F1E" w:rsidR="006A0942" w:rsidRPr="006A0942" w:rsidRDefault="006A0942" w:rsidP="003E3A1A">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[7] </w:t>
      </w:r>
      <w:r w:rsidRPr="006A0942">
        <w:rPr>
          <w:rFonts w:ascii="Arial" w:eastAsiaTheme="minorEastAsia" w:hAnsi="Arial" w:cs="Arial"/>
          <w:bCs/>
          <w:lang w:eastAsia="zh-CN"/>
        </w:rPr>
        <w:t>R4-2306475</w:t>
      </w:r>
      <w:r w:rsidRPr="006A0942">
        <w:rPr>
          <w:rFonts w:ascii="Arial" w:eastAsiaTheme="minorEastAsia" w:hAnsi="Arial" w:cs="Arial"/>
          <w:bCs/>
          <w:lang w:eastAsia="zh-CN"/>
        </w:rPr>
        <w:tab/>
        <w:t xml:space="preserve">TP on TR37.718-00-00: correction </w:t>
      </w:r>
      <w:proofErr w:type="gramStart"/>
      <w:r w:rsidRPr="006A0942">
        <w:rPr>
          <w:rFonts w:ascii="Arial" w:eastAsiaTheme="minorEastAsia" w:hAnsi="Arial" w:cs="Arial"/>
          <w:bCs/>
          <w:lang w:eastAsia="zh-CN"/>
        </w:rPr>
        <w:t>on  SUL</w:t>
      </w:r>
      <w:proofErr w:type="gramEnd"/>
      <w:r w:rsidRPr="006A0942">
        <w:rPr>
          <w:rFonts w:ascii="Arial" w:eastAsiaTheme="minorEastAsia" w:hAnsi="Arial" w:cs="Arial"/>
          <w:bCs/>
          <w:lang w:eastAsia="zh-CN"/>
        </w:rPr>
        <w:t>_n1A-n80A</w:t>
      </w:r>
      <w:r>
        <w:rPr>
          <w:rFonts w:ascii="Arial" w:eastAsiaTheme="minorEastAsia" w:hAnsi="Arial" w:cs="Arial"/>
          <w:bCs/>
          <w:lang w:eastAsia="zh-CN"/>
        </w:rPr>
        <w:t xml:space="preserve"> </w:t>
      </w:r>
      <w:r w:rsidRPr="006A0942">
        <w:rPr>
          <w:rFonts w:ascii="Arial" w:eastAsiaTheme="minorEastAsia" w:hAnsi="Arial" w:cs="Arial"/>
          <w:bCs/>
          <w:lang w:eastAsia="zh-CN"/>
        </w:rPr>
        <w:t xml:space="preserve">Huawei, </w:t>
      </w:r>
      <w:proofErr w:type="spellStart"/>
      <w:r w:rsidRPr="006A0942">
        <w:rPr>
          <w:rFonts w:ascii="Arial" w:eastAsiaTheme="minorEastAsia" w:hAnsi="Arial" w:cs="Arial"/>
          <w:bCs/>
          <w:lang w:eastAsia="zh-CN"/>
        </w:rPr>
        <w:t>HiSilicon</w:t>
      </w:r>
      <w:proofErr w:type="spellEnd"/>
    </w:p>
    <w:p w14:paraId="730E6A4D" w14:textId="643DFF03" w:rsidR="006A0942" w:rsidRDefault="006A0942" w:rsidP="003E3A1A">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[8] </w:t>
      </w:r>
      <w:r w:rsidRPr="006A0942">
        <w:rPr>
          <w:rFonts w:ascii="Arial" w:hAnsi="Arial" w:cs="Arial"/>
          <w:bCs/>
          <w:lang w:eastAsia="ja-JP"/>
        </w:rPr>
        <w:t>R4-2307166</w:t>
      </w:r>
      <w:r w:rsidRPr="006A0942">
        <w:rPr>
          <w:rFonts w:ascii="Arial" w:hAnsi="Arial" w:cs="Arial"/>
          <w:bCs/>
          <w:lang w:eastAsia="ja-JP"/>
        </w:rPr>
        <w:tab/>
        <w:t>TP for TR 37.718-00-00: CA_n41_SUL_n79-n98, CA_n79_SUL_n41-n98, CA_n41_SUL_n79-n95 and CA_n79_SUL_n41-n95</w:t>
      </w:r>
      <w:r>
        <w:rPr>
          <w:rFonts w:ascii="Arial" w:hAnsi="Arial" w:cs="Arial"/>
          <w:bCs/>
          <w:lang w:eastAsia="ja-JP"/>
        </w:rPr>
        <w:t xml:space="preserve"> </w:t>
      </w:r>
      <w:r w:rsidRPr="006A0942">
        <w:rPr>
          <w:rFonts w:ascii="Arial" w:hAnsi="Arial" w:cs="Arial"/>
          <w:bCs/>
          <w:lang w:eastAsia="ja-JP"/>
        </w:rPr>
        <w:t xml:space="preserve">Huawei, </w:t>
      </w:r>
      <w:proofErr w:type="spellStart"/>
      <w:r w:rsidRPr="006A0942">
        <w:rPr>
          <w:rFonts w:ascii="Arial" w:hAnsi="Arial" w:cs="Arial"/>
          <w:bCs/>
          <w:lang w:eastAsia="ja-JP"/>
        </w:rPr>
        <w:t>HiSilicon</w:t>
      </w:r>
      <w:proofErr w:type="spellEnd"/>
    </w:p>
    <w:p w14:paraId="396D0463" w14:textId="3D38A319" w:rsidR="006A0942" w:rsidRPr="006A0942" w:rsidRDefault="006A0942" w:rsidP="003E3A1A">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9] </w:t>
      </w:r>
      <w:r w:rsidRPr="006A0942">
        <w:rPr>
          <w:rFonts w:ascii="Arial" w:eastAsiaTheme="minorEastAsia" w:hAnsi="Arial" w:cs="Arial"/>
          <w:bCs/>
          <w:lang w:eastAsia="zh-CN"/>
        </w:rPr>
        <w:t>R4-2307167</w:t>
      </w:r>
      <w:r w:rsidRPr="006A0942">
        <w:rPr>
          <w:rFonts w:ascii="Arial" w:eastAsiaTheme="minorEastAsia" w:hAnsi="Arial" w:cs="Arial"/>
          <w:bCs/>
          <w:lang w:eastAsia="zh-CN"/>
        </w:rPr>
        <w:tab/>
        <w:t>Draft CR to 38.101-1: SUL_n41C-n98A, SUL_n79C-n98A and the related band combinations</w:t>
      </w:r>
      <w:r w:rsidR="00F767DE">
        <w:rPr>
          <w:rFonts w:ascii="Arial" w:eastAsiaTheme="minorEastAsia" w:hAnsi="Arial" w:cs="Arial"/>
          <w:bCs/>
          <w:lang w:eastAsia="zh-CN"/>
        </w:rPr>
        <w:t xml:space="preserve"> </w:t>
      </w:r>
      <w:r w:rsidR="00F767DE" w:rsidRPr="00F767DE">
        <w:rPr>
          <w:rFonts w:ascii="Arial" w:eastAsiaTheme="minorEastAsia" w:hAnsi="Arial" w:cs="Arial"/>
          <w:bCs/>
          <w:lang w:eastAsia="zh-CN"/>
        </w:rPr>
        <w:t xml:space="preserve">Huawei, </w:t>
      </w:r>
      <w:proofErr w:type="spellStart"/>
      <w:r w:rsidR="00F767DE" w:rsidRPr="00F767DE">
        <w:rPr>
          <w:rFonts w:ascii="Arial" w:eastAsiaTheme="minorEastAsia" w:hAnsi="Arial" w:cs="Arial"/>
          <w:bCs/>
          <w:lang w:eastAsia="zh-CN"/>
        </w:rPr>
        <w:t>HiSilicon</w:t>
      </w:r>
      <w:proofErr w:type="spellEnd"/>
      <w:r w:rsidR="00F767DE" w:rsidRPr="00F767DE">
        <w:rPr>
          <w:rFonts w:ascii="Arial" w:eastAsiaTheme="minorEastAsia" w:hAnsi="Arial" w:cs="Arial"/>
          <w:bCs/>
          <w:lang w:eastAsia="zh-CN"/>
        </w:rPr>
        <w:t>, CMCC</w:t>
      </w:r>
    </w:p>
    <w:p w14:paraId="0B11006A" w14:textId="77777777" w:rsidR="006A0942" w:rsidRPr="006A0942" w:rsidRDefault="006A0942" w:rsidP="003E3A1A">
      <w:pPr>
        <w:overflowPunct/>
        <w:autoSpaceDE/>
        <w:autoSpaceDN/>
        <w:snapToGrid w:val="0"/>
        <w:spacing w:after="0"/>
        <w:textAlignment w:val="auto"/>
        <w:rPr>
          <w:rFonts w:ascii="Arial" w:eastAsiaTheme="minorEastAsia" w:hAnsi="Arial" w:cs="Arial"/>
          <w:bCs/>
          <w:lang w:eastAsia="zh-CN"/>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EB7F30B" w14:textId="30940FB4"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lastRenderedPageBreak/>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B1B053" w14:textId="77777777" w:rsidR="0015458E" w:rsidRDefault="0015458E">
      <w:r>
        <w:separator/>
      </w:r>
    </w:p>
  </w:endnote>
  <w:endnote w:type="continuationSeparator" w:id="0">
    <w:p w14:paraId="6D3BA77F" w14:textId="77777777" w:rsidR="0015458E" w:rsidRDefault="00154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3527A5">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3527A5">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BFAC82" w14:textId="77777777" w:rsidR="0015458E" w:rsidRDefault="0015458E">
      <w:r>
        <w:separator/>
      </w:r>
    </w:p>
  </w:footnote>
  <w:footnote w:type="continuationSeparator" w:id="0">
    <w:p w14:paraId="47FE235D" w14:textId="77777777" w:rsidR="0015458E" w:rsidRDefault="001545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5458E"/>
    <w:rsid w:val="00184428"/>
    <w:rsid w:val="00197306"/>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27A5"/>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283B"/>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217E"/>
    <w:rsid w:val="006458DF"/>
    <w:rsid w:val="00650D52"/>
    <w:rsid w:val="006615B2"/>
    <w:rsid w:val="00662313"/>
    <w:rsid w:val="00665963"/>
    <w:rsid w:val="00673911"/>
    <w:rsid w:val="006870C9"/>
    <w:rsid w:val="006A0942"/>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23B9E"/>
    <w:rsid w:val="009378CA"/>
    <w:rsid w:val="0095025E"/>
    <w:rsid w:val="00955C4C"/>
    <w:rsid w:val="00995338"/>
    <w:rsid w:val="00995446"/>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055B"/>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D16F1"/>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67DE"/>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B37C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DB3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DB37C0"/>
    <w:pPr>
      <w:pBdr>
        <w:top w:val="none" w:sz="0" w:space="0" w:color="auto"/>
      </w:pBdr>
      <w:spacing w:before="180"/>
      <w:outlineLvl w:val="1"/>
    </w:pPr>
    <w:rPr>
      <w:sz w:val="32"/>
    </w:rPr>
  </w:style>
  <w:style w:type="paragraph" w:styleId="3">
    <w:name w:val="heading 3"/>
    <w:aliases w:val="Underrubrik2,H3,no break,Memo Heading 3"/>
    <w:basedOn w:val="2"/>
    <w:next w:val="a0"/>
    <w:qFormat/>
    <w:rsid w:val="00DB37C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DB37C0"/>
    <w:pPr>
      <w:ind w:left="1418" w:hanging="1418"/>
      <w:outlineLvl w:val="3"/>
    </w:pPr>
    <w:rPr>
      <w:sz w:val="24"/>
    </w:rPr>
  </w:style>
  <w:style w:type="paragraph" w:styleId="5">
    <w:name w:val="heading 5"/>
    <w:aliases w:val="H5"/>
    <w:basedOn w:val="4"/>
    <w:next w:val="a0"/>
    <w:qFormat/>
    <w:rsid w:val="00DB37C0"/>
    <w:pPr>
      <w:ind w:left="1701" w:hanging="1701"/>
      <w:outlineLvl w:val="4"/>
    </w:pPr>
    <w:rPr>
      <w:sz w:val="22"/>
    </w:rPr>
  </w:style>
  <w:style w:type="paragraph" w:styleId="6">
    <w:name w:val="heading 6"/>
    <w:basedOn w:val="H6"/>
    <w:next w:val="a0"/>
    <w:link w:val="6Char"/>
    <w:qFormat/>
    <w:rsid w:val="00DB37C0"/>
    <w:pPr>
      <w:outlineLvl w:val="5"/>
    </w:pPr>
  </w:style>
  <w:style w:type="paragraph" w:styleId="7">
    <w:name w:val="heading 7"/>
    <w:basedOn w:val="H6"/>
    <w:next w:val="a0"/>
    <w:link w:val="7Char"/>
    <w:qFormat/>
    <w:rsid w:val="00DB37C0"/>
    <w:pPr>
      <w:outlineLvl w:val="6"/>
    </w:pPr>
  </w:style>
  <w:style w:type="paragraph" w:styleId="8">
    <w:name w:val="heading 8"/>
    <w:aliases w:val="Table Heading"/>
    <w:basedOn w:val="1"/>
    <w:next w:val="a0"/>
    <w:qFormat/>
    <w:rsid w:val="00DB37C0"/>
    <w:pPr>
      <w:ind w:left="0" w:firstLine="0"/>
      <w:outlineLvl w:val="7"/>
    </w:pPr>
  </w:style>
  <w:style w:type="paragraph" w:styleId="9">
    <w:name w:val="heading 9"/>
    <w:aliases w:val="Figure Heading,FH"/>
    <w:basedOn w:val="8"/>
    <w:next w:val="a0"/>
    <w:qFormat/>
    <w:rsid w:val="00DB37C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DB37C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DB37C0"/>
    <w:pPr>
      <w:spacing w:before="180"/>
      <w:ind w:left="2693" w:hanging="2693"/>
    </w:pPr>
    <w:rPr>
      <w:b/>
    </w:rPr>
  </w:style>
  <w:style w:type="paragraph" w:styleId="10">
    <w:name w:val="toc 1"/>
    <w:semiHidden/>
    <w:rsid w:val="00DB3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B3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DB37C0"/>
    <w:pPr>
      <w:ind w:left="1701" w:hanging="1701"/>
    </w:pPr>
  </w:style>
  <w:style w:type="paragraph" w:styleId="40">
    <w:name w:val="toc 4"/>
    <w:basedOn w:val="30"/>
    <w:rsid w:val="00DB37C0"/>
    <w:pPr>
      <w:ind w:left="1418" w:hanging="1418"/>
    </w:pPr>
  </w:style>
  <w:style w:type="paragraph" w:styleId="30">
    <w:name w:val="toc 3"/>
    <w:basedOn w:val="20"/>
    <w:rsid w:val="00DB37C0"/>
    <w:pPr>
      <w:ind w:left="1134" w:hanging="1134"/>
    </w:pPr>
  </w:style>
  <w:style w:type="paragraph" w:styleId="20">
    <w:name w:val="toc 2"/>
    <w:basedOn w:val="10"/>
    <w:rsid w:val="00DB37C0"/>
    <w:pPr>
      <w:keepNext w:val="0"/>
      <w:spacing w:before="0"/>
      <w:ind w:left="851" w:hanging="851"/>
    </w:pPr>
    <w:rPr>
      <w:sz w:val="20"/>
    </w:rPr>
  </w:style>
  <w:style w:type="paragraph" w:styleId="21">
    <w:name w:val="index 2"/>
    <w:basedOn w:val="11"/>
    <w:rsid w:val="00DB37C0"/>
    <w:pPr>
      <w:ind w:left="284"/>
    </w:pPr>
  </w:style>
  <w:style w:type="paragraph" w:styleId="11">
    <w:name w:val="index 1"/>
    <w:basedOn w:val="a0"/>
    <w:rsid w:val="00DB37C0"/>
    <w:pPr>
      <w:keepLines/>
      <w:spacing w:after="0"/>
    </w:pPr>
  </w:style>
  <w:style w:type="paragraph" w:customStyle="1" w:styleId="ZH">
    <w:name w:val="ZH"/>
    <w:rsid w:val="00DB37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DB37C0"/>
    <w:pPr>
      <w:outlineLvl w:val="9"/>
    </w:pPr>
  </w:style>
  <w:style w:type="paragraph" w:styleId="22">
    <w:name w:val="List Number 2"/>
    <w:basedOn w:val="a5"/>
    <w:rsid w:val="00DB37C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DB37C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DB37C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DB37C0"/>
    <w:pPr>
      <w:keepLines/>
      <w:spacing w:after="0"/>
      <w:ind w:left="454" w:hanging="454"/>
    </w:pPr>
    <w:rPr>
      <w:sz w:val="16"/>
    </w:rPr>
  </w:style>
  <w:style w:type="paragraph" w:customStyle="1" w:styleId="TAH">
    <w:name w:val="TAH"/>
    <w:basedOn w:val="TAC"/>
    <w:link w:val="TAHCar"/>
    <w:rsid w:val="00DB37C0"/>
    <w:rPr>
      <w:b/>
    </w:rPr>
  </w:style>
  <w:style w:type="paragraph" w:customStyle="1" w:styleId="TAC">
    <w:name w:val="TAC"/>
    <w:basedOn w:val="TAL"/>
    <w:link w:val="TACChar"/>
    <w:rsid w:val="00DB37C0"/>
    <w:pPr>
      <w:jc w:val="center"/>
    </w:pPr>
  </w:style>
  <w:style w:type="paragraph" w:customStyle="1" w:styleId="TF">
    <w:name w:val="TF"/>
    <w:basedOn w:val="TH"/>
    <w:rsid w:val="00DB37C0"/>
    <w:pPr>
      <w:keepNext w:val="0"/>
      <w:spacing w:before="0" w:after="240"/>
    </w:pPr>
  </w:style>
  <w:style w:type="paragraph" w:customStyle="1" w:styleId="NO">
    <w:name w:val="NO"/>
    <w:basedOn w:val="a0"/>
    <w:rsid w:val="00DB37C0"/>
    <w:pPr>
      <w:keepLines/>
      <w:ind w:left="1135" w:hanging="851"/>
    </w:pPr>
  </w:style>
  <w:style w:type="paragraph" w:styleId="90">
    <w:name w:val="toc 9"/>
    <w:basedOn w:val="80"/>
    <w:rsid w:val="00DB37C0"/>
    <w:pPr>
      <w:ind w:left="1418" w:hanging="1418"/>
    </w:pPr>
  </w:style>
  <w:style w:type="paragraph" w:customStyle="1" w:styleId="EX">
    <w:name w:val="EX"/>
    <w:basedOn w:val="a0"/>
    <w:rsid w:val="00DB37C0"/>
    <w:pPr>
      <w:keepLines/>
      <w:ind w:left="1702" w:hanging="1418"/>
    </w:pPr>
  </w:style>
  <w:style w:type="paragraph" w:customStyle="1" w:styleId="LD">
    <w:name w:val="LD"/>
    <w:rsid w:val="00DB37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37C0"/>
    <w:pPr>
      <w:spacing w:after="0"/>
    </w:pPr>
  </w:style>
  <w:style w:type="paragraph" w:customStyle="1" w:styleId="EW">
    <w:name w:val="EW"/>
    <w:basedOn w:val="EX"/>
    <w:rsid w:val="00DB37C0"/>
    <w:pPr>
      <w:spacing w:after="0"/>
    </w:pPr>
  </w:style>
  <w:style w:type="paragraph" w:styleId="60">
    <w:name w:val="toc 6"/>
    <w:basedOn w:val="50"/>
    <w:next w:val="a0"/>
    <w:rsid w:val="00DB37C0"/>
    <w:pPr>
      <w:ind w:left="1985" w:hanging="1985"/>
    </w:pPr>
  </w:style>
  <w:style w:type="paragraph" w:styleId="70">
    <w:name w:val="toc 7"/>
    <w:basedOn w:val="60"/>
    <w:next w:val="a0"/>
    <w:rsid w:val="00DB37C0"/>
    <w:pPr>
      <w:ind w:left="2268" w:hanging="2268"/>
    </w:pPr>
  </w:style>
  <w:style w:type="paragraph" w:styleId="23">
    <w:name w:val="List Bullet 2"/>
    <w:aliases w:val="lb2"/>
    <w:basedOn w:val="a9"/>
    <w:rsid w:val="00DB37C0"/>
    <w:pPr>
      <w:ind w:left="851"/>
    </w:pPr>
  </w:style>
  <w:style w:type="paragraph" w:styleId="31">
    <w:name w:val="List Bullet 3"/>
    <w:basedOn w:val="23"/>
    <w:rsid w:val="00DB37C0"/>
    <w:pPr>
      <w:ind w:left="1135"/>
    </w:pPr>
  </w:style>
  <w:style w:type="paragraph" w:styleId="a5">
    <w:name w:val="List Number"/>
    <w:basedOn w:val="aa"/>
    <w:rsid w:val="00DB37C0"/>
  </w:style>
  <w:style w:type="paragraph" w:customStyle="1" w:styleId="EQ">
    <w:name w:val="EQ"/>
    <w:basedOn w:val="a0"/>
    <w:next w:val="a0"/>
    <w:rsid w:val="00DB37C0"/>
    <w:pPr>
      <w:keepLines/>
      <w:tabs>
        <w:tab w:val="center" w:pos="4536"/>
        <w:tab w:val="right" w:pos="9072"/>
      </w:tabs>
    </w:pPr>
    <w:rPr>
      <w:noProof/>
    </w:rPr>
  </w:style>
  <w:style w:type="paragraph" w:customStyle="1" w:styleId="TH">
    <w:name w:val="TH"/>
    <w:basedOn w:val="a0"/>
    <w:link w:val="THChar"/>
    <w:rsid w:val="00DB37C0"/>
    <w:pPr>
      <w:keepNext/>
      <w:keepLines/>
      <w:spacing w:before="60"/>
      <w:jc w:val="center"/>
    </w:pPr>
    <w:rPr>
      <w:rFonts w:ascii="Arial" w:hAnsi="Arial"/>
      <w:b/>
    </w:rPr>
  </w:style>
  <w:style w:type="paragraph" w:customStyle="1" w:styleId="NF">
    <w:name w:val="NF"/>
    <w:basedOn w:val="NO"/>
    <w:rsid w:val="00DB37C0"/>
    <w:pPr>
      <w:keepNext/>
      <w:spacing w:after="0"/>
    </w:pPr>
    <w:rPr>
      <w:rFonts w:ascii="Arial" w:hAnsi="Arial"/>
      <w:sz w:val="18"/>
    </w:rPr>
  </w:style>
  <w:style w:type="paragraph" w:customStyle="1" w:styleId="PL">
    <w:name w:val="PL"/>
    <w:rsid w:val="00DB3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37C0"/>
    <w:pPr>
      <w:jc w:val="right"/>
    </w:pPr>
  </w:style>
  <w:style w:type="paragraph" w:customStyle="1" w:styleId="H6">
    <w:name w:val="H6"/>
    <w:basedOn w:val="5"/>
    <w:next w:val="a0"/>
    <w:rsid w:val="00DB37C0"/>
    <w:pPr>
      <w:ind w:left="1985" w:hanging="1985"/>
      <w:outlineLvl w:val="9"/>
    </w:pPr>
    <w:rPr>
      <w:sz w:val="20"/>
    </w:rPr>
  </w:style>
  <w:style w:type="paragraph" w:customStyle="1" w:styleId="TAN">
    <w:name w:val="TAN"/>
    <w:basedOn w:val="TAL"/>
    <w:link w:val="TANChar"/>
    <w:rsid w:val="00DB37C0"/>
    <w:pPr>
      <w:ind w:left="851" w:hanging="851"/>
    </w:pPr>
  </w:style>
  <w:style w:type="paragraph" w:customStyle="1" w:styleId="TAL">
    <w:name w:val="TAL"/>
    <w:basedOn w:val="a0"/>
    <w:link w:val="TALCar"/>
    <w:rsid w:val="00DB37C0"/>
    <w:pPr>
      <w:keepNext/>
      <w:keepLines/>
      <w:spacing w:after="0"/>
    </w:pPr>
    <w:rPr>
      <w:rFonts w:ascii="Arial" w:hAnsi="Arial"/>
      <w:sz w:val="18"/>
    </w:rPr>
  </w:style>
  <w:style w:type="paragraph" w:customStyle="1" w:styleId="ZA">
    <w:name w:val="ZA"/>
    <w:rsid w:val="00DB3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3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37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3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37C0"/>
    <w:pPr>
      <w:framePr w:wrap="notBeside" w:y="16161"/>
    </w:pPr>
  </w:style>
  <w:style w:type="character" w:customStyle="1" w:styleId="ZGSM">
    <w:name w:val="ZGSM"/>
    <w:rsid w:val="00DB37C0"/>
  </w:style>
  <w:style w:type="paragraph" w:styleId="24">
    <w:name w:val="List 2"/>
    <w:basedOn w:val="aa"/>
    <w:rsid w:val="00DB37C0"/>
    <w:pPr>
      <w:ind w:left="851"/>
    </w:pPr>
  </w:style>
  <w:style w:type="paragraph" w:customStyle="1" w:styleId="ZG">
    <w:name w:val="ZG"/>
    <w:rsid w:val="00DB3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DB37C0"/>
    <w:pPr>
      <w:ind w:left="1135"/>
    </w:pPr>
  </w:style>
  <w:style w:type="paragraph" w:styleId="41">
    <w:name w:val="List 4"/>
    <w:basedOn w:val="32"/>
    <w:rsid w:val="00DB37C0"/>
    <w:pPr>
      <w:ind w:left="1418"/>
    </w:pPr>
  </w:style>
  <w:style w:type="paragraph" w:styleId="51">
    <w:name w:val="List 5"/>
    <w:basedOn w:val="41"/>
    <w:rsid w:val="00DB37C0"/>
    <w:pPr>
      <w:ind w:left="1702"/>
    </w:pPr>
  </w:style>
  <w:style w:type="paragraph" w:customStyle="1" w:styleId="EditorsNote">
    <w:name w:val="Editor's Note"/>
    <w:basedOn w:val="NO"/>
    <w:rsid w:val="00DB37C0"/>
    <w:rPr>
      <w:color w:val="FF0000"/>
    </w:rPr>
  </w:style>
  <w:style w:type="paragraph" w:styleId="aa">
    <w:name w:val="List"/>
    <w:basedOn w:val="a0"/>
    <w:rsid w:val="00DB37C0"/>
    <w:pPr>
      <w:ind w:left="568" w:hanging="284"/>
    </w:pPr>
  </w:style>
  <w:style w:type="paragraph" w:styleId="a9">
    <w:name w:val="List Bullet"/>
    <w:basedOn w:val="aa"/>
    <w:rsid w:val="00DB37C0"/>
  </w:style>
  <w:style w:type="paragraph" w:styleId="42">
    <w:name w:val="List Bullet 4"/>
    <w:basedOn w:val="31"/>
    <w:rsid w:val="00DB37C0"/>
    <w:pPr>
      <w:ind w:left="1418"/>
    </w:pPr>
  </w:style>
  <w:style w:type="paragraph" w:styleId="52">
    <w:name w:val="List Bullet 5"/>
    <w:basedOn w:val="42"/>
    <w:rsid w:val="00DB37C0"/>
    <w:pPr>
      <w:ind w:left="1702"/>
    </w:pPr>
  </w:style>
  <w:style w:type="paragraph" w:customStyle="1" w:styleId="B1">
    <w:name w:val="B1"/>
    <w:basedOn w:val="aa"/>
    <w:link w:val="B1Char1"/>
    <w:rsid w:val="00DB37C0"/>
  </w:style>
  <w:style w:type="paragraph" w:customStyle="1" w:styleId="B2">
    <w:name w:val="B2"/>
    <w:basedOn w:val="24"/>
    <w:rsid w:val="00DB37C0"/>
  </w:style>
  <w:style w:type="paragraph" w:customStyle="1" w:styleId="B3">
    <w:name w:val="B3"/>
    <w:basedOn w:val="32"/>
    <w:rsid w:val="00DB37C0"/>
  </w:style>
  <w:style w:type="paragraph" w:customStyle="1" w:styleId="B4">
    <w:name w:val="B4"/>
    <w:basedOn w:val="41"/>
    <w:rsid w:val="00DB37C0"/>
  </w:style>
  <w:style w:type="paragraph" w:customStyle="1" w:styleId="B5">
    <w:name w:val="B5"/>
    <w:basedOn w:val="51"/>
    <w:rsid w:val="00DB37C0"/>
  </w:style>
  <w:style w:type="paragraph" w:styleId="ab">
    <w:name w:val="footer"/>
    <w:basedOn w:val="a6"/>
    <w:link w:val="Char0"/>
    <w:rsid w:val="00DB37C0"/>
    <w:pPr>
      <w:jc w:val="center"/>
    </w:pPr>
    <w:rPr>
      <w:i/>
    </w:rPr>
  </w:style>
  <w:style w:type="paragraph" w:customStyle="1" w:styleId="ZTD">
    <w:name w:val="ZTD"/>
    <w:basedOn w:val="ZB"/>
    <w:rsid w:val="00DB37C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CRCoverPageChar">
    <w:name w:val="CR Cover Page Char"/>
    <w:link w:val="CRCoverPage"/>
    <w:qFormat/>
    <w:rsid w:val="0064217E"/>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70</TotalTime>
  <Pages>4</Pages>
  <Words>1073</Words>
  <Characters>6119</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7178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zhangpeng</cp:lastModifiedBy>
  <cp:revision>29</cp:revision>
  <dcterms:created xsi:type="dcterms:W3CDTF">2018-11-20T14:54:00Z</dcterms:created>
  <dcterms:modified xsi:type="dcterms:W3CDTF">2023-06-05T03:38:00Z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(3)IrTxt1uzRqugOK8mvWyqW+bZCzbkpFyL9xCaRt66YN6CraWAb9cV1tzKJjjxyODloVG6l88o
Ebt2WzlaOJLifJB91MkDyBhcV6Z2p9mhksI83W9RUQ+jYGNw/ZfZt52DeVbp+WtOUWLZQrqY
lqUK27WVs0FrPFjvP4yb1IVXqJOCyEV2WJ+8ahgc7nNOgrhQOITId/u0oAqt2gUWJJLfhJVR
zjz1c8yVeQX6I2vjb8</vt:lpwstr>
  </property>
  <property fmtid="{D5CDD505-2E9C-101B-9397-08002B2CF9AE}" pid="11" name="_2015_ms_pID_7253431">
    <vt:lpwstr>SBKC3OA8IPalKhKsK61Xenf7g37lR8N2A8DYtFOT6SsE4SAh0AgNOD
/X1KYppbzoffbfnbp6GDJ6r0eBPFyYqNd2GfCvV/gkqfqCpPdRoaX1BtWvtM6mErUgBoleMa
7t6mu4QI10wC5ETGme1b+Dv2/07l2h4fbiloKVrUJElW2FGPfGD2Vs8wvh9/G4A9orX5AhSh
R+JUJQ92O2i4hAfCsVVd9vv76qlFZHQMOneL</vt:lpwstr>
  </property>
  <property fmtid="{D5CDD505-2E9C-101B-9397-08002B2CF9AE}" pid="12" name="_2015_ms_pID_7253432">
    <vt:lpwstr>wA==</vt:lpwstr>
  </property>
</Properties>
</file>